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360" w:lineRule="auto"/>
        <w:jc w:val="center"/>
        <w:rPr>
          <w:rFonts w:hint="default" w:ascii="宋体" w:hAnsi="宋体" w:eastAsia="PMingLiU" w:cs="宋体"/>
          <w:b/>
          <w:bCs/>
          <w:color w:val="FF0000"/>
          <w:sz w:val="30"/>
          <w:szCs w:val="30"/>
          <w:lang w:eastAsia="zh-TW"/>
        </w:rPr>
      </w:pPr>
      <w:r>
        <w:rPr>
          <w:rFonts w:ascii="宋体" w:hAnsi="宋体" w:eastAsia="宋体" w:cs="宋体"/>
          <w:b/>
          <w:bCs/>
          <w:sz w:val="30"/>
          <w:szCs w:val="30"/>
          <w:lang w:val="zh-TW" w:eastAsia="zh-TW"/>
        </w:rPr>
        <w:t>八年级音乐 第3课时《</w:t>
      </w:r>
      <w:r>
        <w:rPr>
          <w:rFonts w:ascii="宋体" w:hAnsi="宋体" w:eastAsia="宋体" w:cs="宋体"/>
          <w:b/>
          <w:bCs/>
          <w:sz w:val="30"/>
          <w:szCs w:val="30"/>
          <w:lang w:val="zh-CN"/>
        </w:rPr>
        <w:t>主调音乐与复调音乐</w:t>
      </w:r>
      <w:r>
        <w:rPr>
          <w:rFonts w:ascii="宋体" w:hAnsi="宋体" w:eastAsia="宋体" w:cs="宋体"/>
          <w:b/>
          <w:bCs/>
          <w:sz w:val="30"/>
          <w:szCs w:val="30"/>
          <w:lang w:val="zh-TW" w:eastAsia="zh-TW"/>
        </w:rPr>
        <w:t>》 学习指南</w:t>
      </w:r>
    </w:p>
    <w:p>
      <w:pPr>
        <w:pStyle w:val="7"/>
        <w:spacing w:line="360" w:lineRule="auto"/>
        <w:ind w:firstLine="422"/>
        <w:rPr>
          <w:rFonts w:hint="default" w:ascii="宋体" w:hAnsi="宋体" w:eastAsia="宋体" w:cs="宋体"/>
          <w:b/>
          <w:bCs/>
        </w:rPr>
      </w:pPr>
    </w:p>
    <w:p>
      <w:pPr>
        <w:pStyle w:val="7"/>
        <w:spacing w:line="360" w:lineRule="auto"/>
        <w:ind w:firstLine="482" w:firstLineChars="200"/>
        <w:rPr>
          <w:rFonts w:hint="default" w:ascii="宋体" w:hAnsi="宋体" w:eastAsia="宋体" w:cs="宋体"/>
          <w:b/>
          <w:bCs/>
          <w:sz w:val="24"/>
          <w:szCs w:val="24"/>
          <w:lang w:val="zh-TW" w:eastAsia="zh-TW"/>
        </w:rPr>
      </w:pPr>
      <w:r>
        <w:rPr>
          <w:rFonts w:ascii="宋体" w:hAnsi="宋体" w:eastAsia="宋体" w:cs="宋体"/>
          <w:b/>
          <w:bCs/>
          <w:sz w:val="24"/>
          <w:szCs w:val="24"/>
          <w:lang w:val="zh-TW" w:eastAsia="zh-TW"/>
        </w:rPr>
        <w:t>学习目标</w:t>
      </w:r>
    </w:p>
    <w:p>
      <w:pPr>
        <w:pStyle w:val="7"/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1.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了解主调音乐</w:t>
      </w:r>
      <w:r>
        <w:rPr>
          <w:rFonts w:ascii="宋体" w:hAnsi="宋体" w:eastAsia="宋体" w:cs="宋体"/>
          <w:color w:val="auto"/>
          <w:sz w:val="24"/>
          <w:szCs w:val="24"/>
          <w:lang w:val="zh-TW"/>
        </w:rPr>
        <w:t>风格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与复调音乐</w:t>
      </w:r>
      <w:r>
        <w:rPr>
          <w:rFonts w:ascii="宋体" w:hAnsi="宋体" w:eastAsia="宋体" w:cs="宋体"/>
          <w:color w:val="auto"/>
          <w:sz w:val="24"/>
          <w:szCs w:val="24"/>
          <w:lang w:val="zh-TW"/>
        </w:rPr>
        <w:t>风格，对比感受主调音乐和复调音乐的不同特点</w:t>
      </w:r>
      <w:r>
        <w:rPr>
          <w:rFonts w:ascii="宋体" w:hAnsi="宋体" w:eastAsia="宋体" w:cs="宋体"/>
          <w:sz w:val="24"/>
          <w:szCs w:val="24"/>
          <w:lang w:val="zh-CN"/>
        </w:rPr>
        <w:t>。</w:t>
      </w:r>
    </w:p>
    <w:p>
      <w:pPr>
        <w:pStyle w:val="7"/>
        <w:spacing w:line="360" w:lineRule="auto"/>
        <w:ind w:firstLine="480" w:firstLineChars="200"/>
        <w:rPr>
          <w:rFonts w:hint="default"/>
        </w:rPr>
      </w:pPr>
      <w:r>
        <w:rPr>
          <w:rFonts w:ascii="宋体" w:hAnsi="宋体" w:eastAsia="宋体" w:cs="宋体"/>
          <w:sz w:val="24"/>
          <w:szCs w:val="24"/>
        </w:rPr>
        <w:t>2.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学习复调相关知识，感受卡农和赋格的音乐特点。</w:t>
      </w:r>
    </w:p>
    <w:p>
      <w:pPr>
        <w:pStyle w:val="7"/>
        <w:spacing w:line="360" w:lineRule="auto"/>
        <w:ind w:firstLine="420" w:firstLineChars="200"/>
        <w:rPr>
          <w:rFonts w:hint="default"/>
          <w:lang w:val="zh-TW" w:eastAsia="zh-TW"/>
        </w:rPr>
      </w:pPr>
    </w:p>
    <w:p>
      <w:pPr>
        <w:pStyle w:val="7"/>
        <w:spacing w:line="360" w:lineRule="auto"/>
        <w:ind w:firstLine="482" w:firstLineChars="200"/>
        <w:rPr>
          <w:rFonts w:hint="default" w:ascii="宋体" w:hAnsi="宋体" w:eastAsia="宋体" w:cs="宋体"/>
          <w:b/>
          <w:bCs/>
          <w:sz w:val="24"/>
          <w:szCs w:val="24"/>
          <w:lang w:val="zh-TW" w:eastAsia="zh-TW"/>
        </w:rPr>
      </w:pPr>
      <w:r>
        <w:rPr>
          <w:rFonts w:ascii="宋体" w:hAnsi="宋体" w:eastAsia="宋体" w:cs="宋体"/>
          <w:b/>
          <w:bCs/>
          <w:sz w:val="24"/>
          <w:szCs w:val="24"/>
          <w:lang w:val="zh-TW" w:eastAsia="zh-TW"/>
        </w:rPr>
        <w:t>学法指导</w:t>
      </w:r>
    </w:p>
    <w:p>
      <w:pPr>
        <w:pStyle w:val="7"/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1.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认真观看微课，完成学习任务单</w:t>
      </w:r>
      <w:r>
        <w:rPr>
          <w:rFonts w:ascii="宋体" w:hAnsi="宋体" w:eastAsia="宋体" w:cs="宋体"/>
          <w:sz w:val="24"/>
          <w:szCs w:val="24"/>
          <w:lang w:val="zh-CN"/>
        </w:rPr>
        <w:t>。</w:t>
      </w:r>
    </w:p>
    <w:p>
      <w:pPr>
        <w:pStyle w:val="7"/>
        <w:spacing w:line="360" w:lineRule="auto"/>
        <w:ind w:firstLine="480" w:firstLineChars="200"/>
        <w:rPr>
          <w:rFonts w:hint="default" w:ascii="宋体" w:hAnsi="宋体" w:eastAsia="PMingLiU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2.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结合拓展资料的内容，完整欣赏</w:t>
      </w:r>
      <w:r>
        <w:rPr>
          <w:rFonts w:ascii="宋体" w:hAnsi="宋体" w:eastAsia="宋体" w:cs="宋体"/>
          <w:color w:val="auto"/>
          <w:sz w:val="24"/>
          <w:szCs w:val="24"/>
          <w:lang w:val="zh-TW" w:eastAsia="zh-TW"/>
        </w:rPr>
        <w:t>《D大调卡农》和《d小调托卡塔与赋格》。</w:t>
      </w:r>
    </w:p>
    <w:p>
      <w:pPr>
        <w:pStyle w:val="7"/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</w:rPr>
      </w:pPr>
    </w:p>
    <w:p>
      <w:pPr>
        <w:pStyle w:val="7"/>
        <w:spacing w:line="360" w:lineRule="auto"/>
        <w:ind w:firstLine="482" w:firstLineChars="200"/>
        <w:rPr>
          <w:rFonts w:hint="default" w:ascii="宋体" w:hAnsi="宋体" w:eastAsia="宋体" w:cs="宋体"/>
          <w:b/>
          <w:bCs/>
          <w:sz w:val="24"/>
          <w:szCs w:val="24"/>
          <w:lang w:val="zh-TW" w:eastAsia="zh-TW"/>
        </w:rPr>
      </w:pPr>
      <w:r>
        <w:rPr>
          <w:rFonts w:ascii="宋体" w:hAnsi="宋体" w:eastAsia="宋体" w:cs="宋体"/>
          <w:b/>
          <w:bCs/>
          <w:sz w:val="24"/>
          <w:szCs w:val="24"/>
          <w:lang w:val="zh-TW" w:eastAsia="zh-TW"/>
        </w:rPr>
        <w:t>学习任务单</w:t>
      </w:r>
    </w:p>
    <w:p>
      <w:pPr>
        <w:pStyle w:val="7"/>
        <w:spacing w:line="360" w:lineRule="auto"/>
        <w:ind w:firstLine="482" w:firstLineChars="200"/>
        <w:rPr>
          <w:rFonts w:hint="default" w:ascii="宋体" w:hAnsi="宋体" w:eastAsia="宋体" w:cs="宋体"/>
          <w:b/>
          <w:bCs/>
          <w:sz w:val="24"/>
          <w:szCs w:val="24"/>
          <w:lang w:val="zh-TW" w:eastAsia="zh-TW"/>
        </w:rPr>
      </w:pPr>
      <w:r>
        <w:rPr>
          <w:rFonts w:ascii="宋体" w:hAnsi="宋体" w:eastAsia="宋体" w:cs="宋体"/>
          <w:b/>
          <w:bCs/>
          <w:sz w:val="24"/>
          <w:szCs w:val="24"/>
          <w:lang w:val="zh-TW" w:eastAsia="zh-TW"/>
        </w:rPr>
        <w:t>任务一：</w:t>
      </w:r>
    </w:p>
    <w:p>
      <w:pPr>
        <w:pStyle w:val="7"/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1.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根据微课的内容，回顾曾经学习过的知识，完成课后练习题</w:t>
      </w:r>
      <w:r>
        <w:rPr>
          <w:rFonts w:ascii="宋体" w:hAnsi="宋体" w:eastAsia="宋体" w:cs="宋体"/>
          <w:sz w:val="24"/>
          <w:szCs w:val="24"/>
          <w:lang w:val="zh-CN"/>
        </w:rPr>
        <w:t>。</w:t>
      </w:r>
    </w:p>
    <w:p>
      <w:pPr>
        <w:pStyle w:val="7"/>
        <w:spacing w:line="360" w:lineRule="auto"/>
        <w:ind w:firstLine="480" w:firstLineChars="200"/>
        <w:rPr>
          <w:rFonts w:hint="default"/>
        </w:rPr>
      </w:pPr>
      <w:r>
        <w:rPr>
          <w:rFonts w:ascii="宋体" w:hAnsi="宋体" w:eastAsia="宋体" w:cs="宋体"/>
          <w:sz w:val="24"/>
          <w:szCs w:val="24"/>
        </w:rPr>
        <w:t>2.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结合拓展资料，聆听</w:t>
      </w:r>
      <w:r>
        <w:rPr>
          <w:rFonts w:ascii="宋体" w:hAnsi="宋体" w:eastAsia="宋体" w:cs="宋体"/>
          <w:color w:val="auto"/>
          <w:sz w:val="24"/>
          <w:szCs w:val="24"/>
          <w:lang w:val="zh-TW" w:eastAsia="zh-TW"/>
        </w:rPr>
        <w:t>《D大调卡农》和《d小调托卡塔与赋格》，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初步了解复调音乐、卡农、托卡塔、赋格的相关音乐知识。</w:t>
      </w:r>
    </w:p>
    <w:p>
      <w:pPr>
        <w:pStyle w:val="7"/>
        <w:spacing w:line="360" w:lineRule="auto"/>
        <w:ind w:firstLine="420" w:firstLineChars="200"/>
        <w:rPr>
          <w:rFonts w:hint="default"/>
          <w:lang w:val="zh-TW" w:eastAsia="zh-TW"/>
        </w:rPr>
      </w:pPr>
      <w:bookmarkStart w:id="0" w:name="_GoBack"/>
      <w:bookmarkEnd w:id="0"/>
    </w:p>
    <w:p>
      <w:pPr>
        <w:pStyle w:val="7"/>
        <w:spacing w:line="360" w:lineRule="auto"/>
        <w:ind w:firstLine="482" w:firstLineChars="200"/>
        <w:rPr>
          <w:rFonts w:hint="default" w:ascii="宋体" w:hAnsi="宋体" w:eastAsia="宋体" w:cs="宋体"/>
          <w:b/>
          <w:bCs/>
          <w:sz w:val="24"/>
          <w:szCs w:val="24"/>
          <w:lang w:val="zh-TW" w:eastAsia="zh-TW"/>
        </w:rPr>
      </w:pPr>
      <w:r>
        <w:rPr>
          <w:rFonts w:ascii="宋体" w:hAnsi="宋体" w:eastAsia="宋体" w:cs="宋体"/>
          <w:b/>
          <w:bCs/>
          <w:sz w:val="24"/>
          <w:szCs w:val="24"/>
          <w:lang w:val="zh-TW" w:eastAsia="zh-TW"/>
        </w:rPr>
        <w:t>任务二：</w:t>
      </w:r>
    </w:p>
    <w:p>
      <w:pPr>
        <w:pStyle w:val="7"/>
        <w:spacing w:line="360" w:lineRule="auto"/>
        <w:ind w:firstLine="480" w:firstLineChars="200"/>
        <w:rPr>
          <w:rFonts w:hint="default"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1.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根据微课内容，</w:t>
      </w:r>
      <w:r>
        <w:rPr>
          <w:rFonts w:ascii="宋体" w:hAnsi="宋体" w:eastAsia="宋体" w:cs="宋体"/>
          <w:color w:val="auto"/>
          <w:sz w:val="24"/>
          <w:szCs w:val="24"/>
          <w:lang w:val="zh-TW"/>
        </w:rPr>
        <w:t>自主探究</w:t>
      </w:r>
      <w:r>
        <w:rPr>
          <w:rFonts w:ascii="宋体" w:hAnsi="宋体" w:eastAsia="宋体" w:cs="宋体"/>
          <w:color w:val="auto"/>
          <w:sz w:val="24"/>
          <w:szCs w:val="24"/>
          <w:lang w:val="zh-TW" w:eastAsia="zh-TW"/>
        </w:rPr>
        <w:t>巴洛克时期的音乐特点</w:t>
      </w:r>
      <w:r>
        <w:rPr>
          <w:rFonts w:ascii="宋体" w:hAnsi="宋体" w:eastAsia="宋体" w:cs="宋体"/>
          <w:color w:val="auto"/>
          <w:sz w:val="24"/>
          <w:szCs w:val="24"/>
          <w:lang w:val="zh-TW" w:eastAsia="zh-TW"/>
        </w:rPr>
        <w:t>及</w:t>
      </w:r>
      <w:r>
        <w:rPr>
          <w:rFonts w:ascii="宋体" w:hAnsi="宋体" w:eastAsia="宋体" w:cs="宋体"/>
          <w:color w:val="auto"/>
          <w:sz w:val="24"/>
          <w:szCs w:val="24"/>
          <w:lang w:val="zh-TW"/>
        </w:rPr>
        <w:t>巴洛克</w:t>
      </w:r>
      <w:r>
        <w:rPr>
          <w:rFonts w:ascii="宋体" w:hAnsi="宋体" w:eastAsia="宋体" w:cs="宋体"/>
          <w:color w:val="auto"/>
          <w:sz w:val="24"/>
          <w:szCs w:val="24"/>
          <w:lang w:val="zh-TW" w:eastAsia="zh-TW"/>
        </w:rPr>
        <w:t>时代</w:t>
      </w:r>
      <w:r>
        <w:rPr>
          <w:rFonts w:ascii="宋体" w:hAnsi="宋体" w:eastAsia="宋体" w:cs="宋体"/>
          <w:color w:val="auto"/>
          <w:sz w:val="24"/>
          <w:szCs w:val="24"/>
          <w:lang w:val="zh-TW"/>
        </w:rPr>
        <w:t>艺术</w:t>
      </w:r>
      <w:r>
        <w:rPr>
          <w:rFonts w:ascii="宋体" w:hAnsi="宋体" w:eastAsia="宋体" w:cs="宋体"/>
          <w:color w:val="auto"/>
          <w:sz w:val="24"/>
          <w:szCs w:val="24"/>
          <w:lang w:val="zh-TW" w:eastAsia="zh-TW"/>
        </w:rPr>
        <w:t>风格</w:t>
      </w:r>
      <w:r>
        <w:rPr>
          <w:rFonts w:ascii="宋体" w:hAnsi="宋体" w:eastAsia="宋体" w:cs="宋体"/>
          <w:color w:val="auto"/>
          <w:sz w:val="24"/>
          <w:szCs w:val="24"/>
          <w:lang w:val="zh-CN"/>
        </w:rPr>
        <w:t>。</w:t>
      </w:r>
    </w:p>
    <w:p>
      <w:pPr>
        <w:pStyle w:val="8"/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2.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结合拓展资料，了解复调音乐相关知识。</w:t>
      </w:r>
    </w:p>
    <w:p>
      <w:pPr>
        <w:pStyle w:val="7"/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</w:rPr>
      </w:pPr>
    </w:p>
    <w:p>
      <w:pPr>
        <w:pStyle w:val="7"/>
        <w:spacing w:line="360" w:lineRule="auto"/>
        <w:ind w:firstLine="480"/>
        <w:rPr>
          <w:rFonts w:hint="default" w:ascii="宋体" w:hAnsi="宋体" w:eastAsia="宋体" w:cs="宋体"/>
          <w:sz w:val="24"/>
          <w:szCs w:val="24"/>
        </w:rPr>
      </w:pPr>
    </w:p>
    <w:p>
      <w:pPr>
        <w:pStyle w:val="7"/>
        <w:spacing w:line="360" w:lineRule="auto"/>
        <w:ind w:firstLine="480"/>
        <w:rPr>
          <w:rFonts w:hint="default" w:ascii="宋体" w:hAnsi="宋体" w:eastAsia="宋体" w:cs="宋体"/>
          <w:sz w:val="24"/>
          <w:szCs w:val="24"/>
        </w:rPr>
      </w:pPr>
    </w:p>
    <w:p>
      <w:pPr>
        <w:pStyle w:val="7"/>
        <w:spacing w:line="360" w:lineRule="auto"/>
        <w:ind w:firstLine="480"/>
        <w:rPr>
          <w:rFonts w:hint="default" w:ascii="宋体" w:hAnsi="宋体" w:eastAsia="宋体" w:cs="宋体"/>
          <w:sz w:val="24"/>
          <w:szCs w:val="24"/>
        </w:rPr>
      </w:pPr>
    </w:p>
    <w:p>
      <w:pPr>
        <w:pStyle w:val="7"/>
        <w:spacing w:line="360" w:lineRule="auto"/>
        <w:ind w:firstLine="480"/>
        <w:rPr>
          <w:rFonts w:hint="default" w:ascii="宋体" w:hAnsi="宋体" w:eastAsia="宋体" w:cs="宋体"/>
          <w:sz w:val="24"/>
          <w:szCs w:val="24"/>
        </w:rPr>
      </w:pPr>
    </w:p>
    <w:p>
      <w:pPr>
        <w:pStyle w:val="7"/>
        <w:spacing w:line="360" w:lineRule="auto"/>
        <w:ind w:firstLine="602"/>
        <w:jc w:val="center"/>
        <w:rPr>
          <w:rFonts w:hint="default" w:ascii="宋体" w:hAnsi="宋体" w:eastAsia="宋体" w:cs="宋体"/>
          <w:b/>
          <w:bCs/>
          <w:sz w:val="30"/>
          <w:szCs w:val="30"/>
        </w:rPr>
      </w:pPr>
    </w:p>
    <w:p>
      <w:pPr>
        <w:pStyle w:val="7"/>
        <w:spacing w:line="360" w:lineRule="auto"/>
        <w:ind w:firstLine="602"/>
        <w:jc w:val="center"/>
        <w:rPr>
          <w:rFonts w:hint="default" w:ascii="宋体" w:hAnsi="宋体" w:eastAsia="宋体" w:cs="宋体"/>
          <w:b/>
          <w:bCs/>
          <w:sz w:val="30"/>
          <w:szCs w:val="30"/>
        </w:rPr>
      </w:pPr>
    </w:p>
    <w:p>
      <w:pPr>
        <w:pStyle w:val="7"/>
        <w:spacing w:line="360" w:lineRule="auto"/>
        <w:ind w:firstLine="602"/>
        <w:jc w:val="center"/>
        <w:rPr>
          <w:rFonts w:hint="default"/>
        </w:rPr>
      </w:pPr>
    </w:p>
    <w:sectPr>
      <w:headerReference r:id="rId3" w:type="default"/>
      <w:footerReference r:id="rId4" w:type="default"/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313"/>
    <w:rsid w:val="0002068D"/>
    <w:rsid w:val="00086973"/>
    <w:rsid w:val="000E5E3A"/>
    <w:rsid w:val="001C0558"/>
    <w:rsid w:val="001D1DC7"/>
    <w:rsid w:val="002061CA"/>
    <w:rsid w:val="002529EA"/>
    <w:rsid w:val="00322F89"/>
    <w:rsid w:val="00386F25"/>
    <w:rsid w:val="0045783D"/>
    <w:rsid w:val="00513313"/>
    <w:rsid w:val="005E7044"/>
    <w:rsid w:val="00676AB5"/>
    <w:rsid w:val="00A564C0"/>
    <w:rsid w:val="00B23D3C"/>
    <w:rsid w:val="00C2798E"/>
    <w:rsid w:val="00C62655"/>
    <w:rsid w:val="00D07588"/>
    <w:rsid w:val="00D84E1E"/>
    <w:rsid w:val="00EB7E27"/>
    <w:rsid w:val="00F53057"/>
    <w:rsid w:val="2FCC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u w:val="single"/>
    </w:rPr>
  </w:style>
  <w:style w:type="table" w:customStyle="1" w:styleId="5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页眉与页脚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7">
    <w:name w:val="正文 A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8">
    <w:name w:val="List Paragraph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ind w:firstLine="420"/>
      <w:jc w:val="both"/>
    </w:pPr>
    <w:rPr>
      <w:rFonts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</Words>
  <Characters>372</Characters>
  <Lines>3</Lines>
  <Paragraphs>1</Paragraphs>
  <TotalTime>24</TotalTime>
  <ScaleCrop>false</ScaleCrop>
  <LinksUpToDate>false</LinksUpToDate>
  <CharactersWithSpaces>436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2021-02-26T03:21:00Z</dcterms:created>
  <dc:creator>BSZGZF-YINYUE</dc:creator>
  <cp:lastModifiedBy>杨卿</cp:lastModifiedBy>
  <dcterms:modified xsi:type="dcterms:W3CDTF">2021-03-01T05:54:52Z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