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w:t>
      </w:r>
      <w:r>
        <w:rPr>
          <w:rFonts w:hint="eastAsia" w:ascii="宋体" w:hAnsi="宋体" w:eastAsia="宋体" w:cs="Times New Roman"/>
          <w:b/>
          <w:bCs/>
          <w:sz w:val="32"/>
          <w:szCs w:val="32"/>
          <w:lang w:eastAsia="zh-CN"/>
        </w:rPr>
        <w:t>小足球：脚内侧运球</w:t>
      </w:r>
      <w:r>
        <w:rPr>
          <w:rFonts w:hint="eastAsia" w:ascii="宋体" w:hAnsi="宋体" w:eastAsia="宋体" w:cs="Times New Roman"/>
          <w:b/>
          <w:bCs/>
          <w:sz w:val="32"/>
          <w:szCs w:val="32"/>
        </w:rPr>
        <w:t>》学程拓展</w:t>
      </w:r>
    </w:p>
    <w:p>
      <w:pPr>
        <w:spacing w:line="360" w:lineRule="auto"/>
        <w:ind w:firstLine="482" w:firstLineChars="20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rPr>
        <w:t>亲爱的同学们，通过</w:t>
      </w:r>
      <w:r>
        <w:rPr>
          <w:rFonts w:hint="eastAsia" w:ascii="宋体" w:hAnsi="宋体" w:eastAsia="宋体" w:cs="Times New Roman"/>
          <w:b/>
          <w:bCs/>
          <w:sz w:val="24"/>
          <w:szCs w:val="24"/>
          <w:lang w:eastAsia="zh-CN"/>
        </w:rPr>
        <w:t>与贾</w:t>
      </w:r>
      <w:r>
        <w:rPr>
          <w:rFonts w:hint="eastAsia" w:ascii="宋体" w:hAnsi="宋体" w:eastAsia="宋体" w:cs="Times New Roman"/>
          <w:b/>
          <w:bCs/>
          <w:sz w:val="24"/>
          <w:szCs w:val="24"/>
        </w:rPr>
        <w:t>老师视频</w:t>
      </w:r>
      <w:r>
        <w:rPr>
          <w:rFonts w:hint="eastAsia" w:ascii="宋体" w:hAnsi="宋体" w:eastAsia="宋体" w:cs="Times New Roman"/>
          <w:b/>
          <w:bCs/>
          <w:sz w:val="24"/>
          <w:szCs w:val="24"/>
          <w:lang w:eastAsia="zh-CN"/>
        </w:rPr>
        <w:t>的</w:t>
      </w:r>
      <w:r>
        <w:rPr>
          <w:rFonts w:hint="eastAsia" w:ascii="宋体" w:hAnsi="宋体" w:eastAsia="宋体" w:cs="Times New Roman"/>
          <w:b/>
          <w:bCs/>
          <w:sz w:val="24"/>
          <w:szCs w:val="24"/>
        </w:rPr>
        <w:t>学习</w:t>
      </w:r>
      <w:r>
        <w:rPr>
          <w:rFonts w:hint="eastAsia" w:ascii="宋体" w:hAnsi="宋体" w:eastAsia="宋体" w:cs="Times New Roman"/>
          <w:b/>
          <w:bCs/>
          <w:sz w:val="24"/>
          <w:szCs w:val="24"/>
          <w:lang w:eastAsia="zh-CN"/>
        </w:rPr>
        <w:t>以及课后你们的积极练习，脚内侧运球技术你们已经基本掌握，但是老师相信你们对这项技术与小足球其他技术学习还有很浓厚的兴趣，同时你们还具有出色的学习与运动能力，下面老师在这里为你们提供了更多的参考学习书籍与视频网站，你们可以继续深入学习，可以尝试自主体验与创编各种运球过人动作进行模仿与练习，成为一名小球星，快快走进足球世界吧！</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可参考相关指导书籍进行练习：</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中小学生阳光足球系列读本</w:t>
      </w:r>
      <w:r>
        <w:rPr>
          <w:rFonts w:hint="eastAsia" w:ascii="宋体" w:hAnsi="宋体" w:eastAsia="宋体" w:cs="宋体"/>
          <w:b/>
          <w:bCs/>
          <w:sz w:val="24"/>
          <w:szCs w:val="24"/>
        </w:rPr>
        <w:t>：</w:t>
      </w:r>
      <w:r>
        <w:rPr>
          <w:rFonts w:hint="eastAsia" w:ascii="宋体" w:hAnsi="宋体" w:eastAsia="宋体" w:cs="宋体"/>
          <w:b/>
          <w:bCs/>
          <w:sz w:val="24"/>
          <w:szCs w:val="24"/>
          <w:lang w:eastAsia="zh-CN"/>
        </w:rPr>
        <w:t>阳光足球读本</w:t>
      </w:r>
      <w:r>
        <w:rPr>
          <w:rFonts w:hint="eastAsia" w:ascii="宋体" w:hAnsi="宋体" w:eastAsia="宋体" w:cs="宋体"/>
          <w:b/>
          <w:bCs/>
          <w:sz w:val="24"/>
          <w:szCs w:val="24"/>
        </w:rPr>
        <w:t>》</w:t>
      </w:r>
    </w:p>
    <w:p>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小学</w:t>
      </w:r>
      <w:r>
        <w:rPr>
          <w:rFonts w:hint="eastAsia" w:ascii="宋体" w:hAnsi="宋体" w:eastAsia="宋体" w:cs="宋体"/>
          <w:b/>
          <w:bCs/>
          <w:sz w:val="24"/>
          <w:szCs w:val="24"/>
          <w:lang w:val="en-US" w:eastAsia="zh-CN"/>
        </w:rPr>
        <w:t xml:space="preserve">1—3年级                       </w:t>
      </w:r>
      <w:r>
        <w:rPr>
          <w:rFonts w:hint="eastAsia" w:ascii="宋体" w:hAnsi="宋体" w:eastAsia="宋体" w:cs="宋体"/>
          <w:b/>
          <w:bCs/>
          <w:sz w:val="24"/>
          <w:szCs w:val="24"/>
          <w:lang w:eastAsia="zh-CN"/>
        </w:rPr>
        <w:t>小学</w:t>
      </w:r>
      <w:r>
        <w:rPr>
          <w:rFonts w:hint="eastAsia" w:ascii="宋体" w:hAnsi="宋体" w:eastAsia="宋体" w:cs="宋体"/>
          <w:b/>
          <w:bCs/>
          <w:sz w:val="24"/>
          <w:szCs w:val="24"/>
          <w:lang w:val="en-US" w:eastAsia="zh-CN"/>
        </w:rPr>
        <w:t>4—6年级</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103120" cy="1577340"/>
            <wp:effectExtent l="0" t="0" r="3810" b="11430"/>
            <wp:docPr id="1" name="图片 1" descr="微信图片_2020080718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807184257"/>
                    <pic:cNvPicPr>
                      <a:picLocks noChangeAspect="1"/>
                    </pic:cNvPicPr>
                  </pic:nvPicPr>
                  <pic:blipFill>
                    <a:blip r:embed="rId4"/>
                    <a:stretch>
                      <a:fillRect/>
                    </a:stretch>
                  </pic:blipFill>
                  <pic:spPr>
                    <a:xfrm rot="5400000">
                      <a:off x="0" y="0"/>
                      <a:ext cx="2103120" cy="157734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drawing>
          <wp:inline distT="0" distB="0" distL="114300" distR="114300">
            <wp:extent cx="2113280" cy="1584960"/>
            <wp:effectExtent l="0" t="0" r="15240" b="1270"/>
            <wp:docPr id="2" name="图片 2" descr="微信图片_2020080718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807184307"/>
                    <pic:cNvPicPr>
                      <a:picLocks noChangeAspect="1"/>
                    </pic:cNvPicPr>
                  </pic:nvPicPr>
                  <pic:blipFill>
                    <a:blip r:embed="rId5"/>
                    <a:stretch>
                      <a:fillRect/>
                    </a:stretch>
                  </pic:blipFill>
                  <pic:spPr>
                    <a:xfrm rot="5400000">
                      <a:off x="0" y="0"/>
                      <a:ext cx="2113280" cy="1584960"/>
                    </a:xfrm>
                    <a:prstGeom prst="rect">
                      <a:avLst/>
                    </a:prstGeom>
                  </pic:spPr>
                </pic:pic>
              </a:graphicData>
            </a:graphic>
          </wp:inline>
        </w:drawing>
      </w: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《中小学校园足球》学生用书</w:t>
      </w:r>
    </w:p>
    <w:p>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小学低年级适用</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小学高年级适用</w:t>
      </w:r>
    </w:p>
    <w:p>
      <w:pPr>
        <w:spacing w:line="360" w:lineRule="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drawing>
          <wp:inline distT="0" distB="0" distL="114300" distR="114300">
            <wp:extent cx="1273175" cy="2265680"/>
            <wp:effectExtent l="0" t="0" r="3175" b="1270"/>
            <wp:docPr id="3" name="图片 3" descr="微信图片_2020080718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807184928"/>
                    <pic:cNvPicPr>
                      <a:picLocks noChangeAspect="1"/>
                    </pic:cNvPicPr>
                  </pic:nvPicPr>
                  <pic:blipFill>
                    <a:blip r:embed="rId6"/>
                    <a:stretch>
                      <a:fillRect/>
                    </a:stretch>
                  </pic:blipFill>
                  <pic:spPr>
                    <a:xfrm>
                      <a:off x="0" y="0"/>
                      <a:ext cx="1273175" cy="2265680"/>
                    </a:xfrm>
                    <a:prstGeom prst="rect">
                      <a:avLst/>
                    </a:prstGeom>
                  </pic:spPr>
                </pic:pic>
              </a:graphicData>
            </a:graphic>
          </wp:inline>
        </w:drawing>
      </w:r>
      <w:r>
        <w:rPr>
          <w:rFonts w:hint="eastAsia" w:ascii="宋体" w:hAnsi="宋体" w:eastAsia="宋体" w:cs="宋体"/>
          <w:b/>
          <w:bCs/>
          <w:sz w:val="24"/>
          <w:szCs w:val="24"/>
          <w:lang w:val="en-US" w:eastAsia="zh-CN"/>
        </w:rPr>
        <w:t xml:space="preserve">    </w:t>
      </w:r>
      <w:r>
        <w:rPr>
          <w:rFonts w:hint="default" w:ascii="宋体" w:hAnsi="宋体" w:eastAsia="宋体" w:cs="宋体"/>
          <w:b/>
          <w:bCs/>
          <w:sz w:val="24"/>
          <w:szCs w:val="24"/>
          <w:lang w:val="en-US" w:eastAsia="zh-CN"/>
        </w:rPr>
        <w:drawing>
          <wp:inline distT="0" distB="0" distL="114300" distR="114300">
            <wp:extent cx="1271905" cy="2259965"/>
            <wp:effectExtent l="0" t="0" r="4445" b="6985"/>
            <wp:docPr id="4" name="图片 4" descr="微信图片_2020080718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807184933"/>
                    <pic:cNvPicPr>
                      <a:picLocks noChangeAspect="1"/>
                    </pic:cNvPicPr>
                  </pic:nvPicPr>
                  <pic:blipFill>
                    <a:blip r:embed="rId7"/>
                    <a:stretch>
                      <a:fillRect/>
                    </a:stretch>
                  </pic:blipFill>
                  <pic:spPr>
                    <a:xfrm>
                      <a:off x="0" y="0"/>
                      <a:ext cx="1271905" cy="2259965"/>
                    </a:xfrm>
                    <a:prstGeom prst="rect">
                      <a:avLst/>
                    </a:prstGeom>
                  </pic:spPr>
                </pic:pic>
              </a:graphicData>
            </a:graphic>
          </wp:inline>
        </w:drawing>
      </w:r>
    </w:p>
    <w:p>
      <w:pPr>
        <w:rPr>
          <w:rFonts w:hint="eastAsia" w:ascii="宋体" w:hAnsi="宋体" w:eastAsia="宋体" w:cs="宋体"/>
          <w:b/>
          <w:bCs/>
          <w:sz w:val="24"/>
          <w:szCs w:val="24"/>
        </w:rPr>
      </w:pPr>
    </w:p>
    <w:p>
      <w:pPr>
        <w:rPr>
          <w:rFonts w:hint="eastAsia" w:ascii="宋体" w:hAnsi="宋体" w:eastAsia="宋体" w:cs="宋体"/>
          <w:b/>
          <w:sz w:val="24"/>
          <w:szCs w:val="24"/>
        </w:rPr>
      </w:pPr>
      <w:r>
        <w:rPr>
          <w:rFonts w:hint="eastAsia" w:ascii="宋体" w:hAnsi="宋体" w:eastAsia="宋体" w:cs="宋体"/>
          <w:b/>
          <w:sz w:val="24"/>
          <w:szCs w:val="24"/>
        </w:rPr>
        <w:t>也可在百度中搜索“</w:t>
      </w:r>
      <w:r>
        <w:rPr>
          <w:rFonts w:hint="eastAsia" w:ascii="宋体" w:hAnsi="宋体" w:eastAsia="宋体" w:cs="宋体"/>
          <w:b/>
          <w:sz w:val="24"/>
          <w:szCs w:val="24"/>
          <w:lang w:eastAsia="zh-CN"/>
        </w:rPr>
        <w:t>足球运球过人动作</w:t>
      </w:r>
      <w:r>
        <w:rPr>
          <w:rFonts w:hint="eastAsia" w:ascii="宋体" w:hAnsi="宋体" w:eastAsia="宋体" w:cs="宋体"/>
          <w:b/>
          <w:sz w:val="24"/>
          <w:szCs w:val="24"/>
        </w:rPr>
        <w:t>”，对照视频进行练习，如：</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"https://haokan.baidu.com/v?vid=4121819726965807482&amp;pd=bjh&amp;fr=bjhauthor&amp;type=video"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https://haokan.baidu.com/v?vid=4121819726965807482&amp;pd=bjh&amp;fr=bjhauthor&amp;type=video</w:t>
      </w:r>
      <w:r>
        <w:rPr>
          <w:rFonts w:hint="eastAsia" w:ascii="宋体" w:hAnsi="宋体" w:eastAsia="宋体" w:cs="宋体"/>
          <w:sz w:val="24"/>
          <w:szCs w:val="24"/>
        </w:rPr>
        <w:fldChar w:fldCharType="end"/>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"https://haokan.baidu.com/v?vid=8964216477176694615&amp;pd=bjh&amp;fr=bjhauthor&amp;type=video"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https://haokan.baidu.com/v?vid=8964216477176694615&amp;pd=bjh&amp;fr=bjhauthor&amp;type=video</w:t>
      </w:r>
      <w:r>
        <w:rPr>
          <w:rFonts w:hint="eastAsia" w:ascii="宋体" w:hAnsi="宋体" w:eastAsia="宋体" w:cs="宋体"/>
          <w:sz w:val="24"/>
          <w:szCs w:val="24"/>
        </w:rPr>
        <w:fldChar w:fldCharType="end"/>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"https://www.iqiyi.com/w_19rsgjf7w9.html"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https://www.iqiyi.com/w_19rsgjf7w9.html</w:t>
      </w:r>
      <w:r>
        <w:rPr>
          <w:rFonts w:hint="eastAsia" w:ascii="宋体" w:hAnsi="宋体" w:eastAsia="宋体" w:cs="宋体"/>
          <w:sz w:val="24"/>
          <w:szCs w:val="24"/>
        </w:rPr>
        <w:fldChar w:fldCharType="end"/>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"https://haokan.baidu.com/v?vid=6119974534675562117&amp;pd=bjh&amp;fr=bjhauthor&amp;type=video"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https://haokan.baidu.com/v?vid=6119974534675562117&amp;pd=bjh&amp;fr=bjhauthor&amp;type=video</w:t>
      </w:r>
      <w:r>
        <w:rPr>
          <w:rFonts w:hint="eastAsia" w:ascii="宋体" w:hAnsi="宋体" w:eastAsia="宋体" w:cs="宋体"/>
          <w:sz w:val="24"/>
          <w:szCs w:val="24"/>
        </w:rPr>
        <w:fldChar w:fldCharType="end"/>
      </w:r>
    </w:p>
    <w:p>
      <w:pPr>
        <w:rPr>
          <w:rFonts w:hint="eastAsia" w:ascii="宋体" w:hAnsi="宋体" w:eastAsia="宋体" w:cs="宋体"/>
          <w:sz w:val="24"/>
          <w:szCs w:val="24"/>
        </w:rPr>
      </w:pPr>
    </w:p>
    <w:p>
      <w:pPr>
        <w:rPr>
          <w:rFonts w:hint="eastAsia" w:ascii="宋体" w:hAnsi="宋体" w:eastAsia="宋体" w:cs="宋体"/>
          <w:b/>
          <w:sz w:val="24"/>
          <w:szCs w:val="24"/>
        </w:rPr>
      </w:pPr>
      <w:r>
        <w:rPr>
          <w:rFonts w:hint="eastAsia" w:ascii="宋体" w:hAnsi="宋体" w:eastAsia="宋体" w:cs="宋体"/>
          <w:b/>
          <w:sz w:val="24"/>
          <w:szCs w:val="24"/>
        </w:rPr>
        <w:t>通过参考书籍和网络视频练习后，可尝试自行研发新动作进行练习。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B6"/>
    <w:rsid w:val="000B6E10"/>
    <w:rsid w:val="001A3162"/>
    <w:rsid w:val="001F27BE"/>
    <w:rsid w:val="00237C67"/>
    <w:rsid w:val="003B2FB6"/>
    <w:rsid w:val="00523D8A"/>
    <w:rsid w:val="006919DE"/>
    <w:rsid w:val="006C60C9"/>
    <w:rsid w:val="00737149"/>
    <w:rsid w:val="0076167A"/>
    <w:rsid w:val="00786E07"/>
    <w:rsid w:val="00D30868"/>
    <w:rsid w:val="00E248A1"/>
    <w:rsid w:val="00E634D0"/>
    <w:rsid w:val="0B4A25DE"/>
    <w:rsid w:val="3FB0331B"/>
    <w:rsid w:val="40E7439F"/>
    <w:rsid w:val="75B25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800080"/>
      <w:u w:val="single"/>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Char"/>
    <w:basedOn w:val="6"/>
    <w:link w:val="4"/>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Words>
  <Characters>188</Characters>
  <Lines>1</Lines>
  <Paragraphs>1</Paragraphs>
  <TotalTime>15</TotalTime>
  <ScaleCrop>false</ScaleCrop>
  <LinksUpToDate>false</LinksUpToDate>
  <CharactersWithSpaces>219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2020-07-16T13:51:00Z</dcterms:created>
  <dc:creator>jin nan</dc:creator>
  <cp:lastModifiedBy>赵宇</cp:lastModifiedBy>
  <dcterms:modified xsi:type="dcterms:W3CDTF">2020-08-18T13:32:22Z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