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59B3" w:rsidRDefault="00A40806">
      <w:pPr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学习主题：渔舟唱晚</w:t>
      </w:r>
    </w:p>
    <w:p w:rsidR="001D59B3" w:rsidRDefault="001D59B3">
      <w:pPr>
        <w:jc w:val="center"/>
        <w:rPr>
          <w:rFonts w:asciiTheme="minorEastAsia" w:hAnsiTheme="minorEastAsia"/>
          <w:b/>
          <w:sz w:val="32"/>
          <w:szCs w:val="32"/>
        </w:rPr>
      </w:pPr>
    </w:p>
    <w:p w:rsidR="001D59B3" w:rsidRDefault="00A40806">
      <w:pPr>
        <w:pStyle w:val="1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学习目标</w:t>
      </w:r>
    </w:p>
    <w:p w:rsidR="001D59B3" w:rsidRDefault="00A40806">
      <w:pPr>
        <w:ind w:firstLineChars="200" w:firstLine="560"/>
        <w:rPr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同学们，今天我们学习的主题是《渔舟唱晚》，这节课我们将聆听乐曲《渔舟唱晚》，</w:t>
      </w:r>
      <w:r>
        <w:rPr>
          <w:rFonts w:hint="eastAsia"/>
          <w:sz w:val="28"/>
          <w:szCs w:val="28"/>
        </w:rPr>
        <w:t>认识中国民族乐器古筝。</w:t>
      </w:r>
      <w:r>
        <w:rPr>
          <w:rFonts w:hint="eastAsia"/>
          <w:sz w:val="28"/>
          <w:szCs w:val="28"/>
        </w:rPr>
        <w:t>看曲谱</w:t>
      </w:r>
      <w:r>
        <w:rPr>
          <w:rFonts w:asciiTheme="minorEastAsia" w:hAnsiTheme="minorEastAsia" w:hint="eastAsia"/>
          <w:sz w:val="28"/>
          <w:szCs w:val="28"/>
        </w:rPr>
        <w:t>哼唱乐曲的主题，在课外听到时能</w:t>
      </w:r>
      <w:proofErr w:type="gramStart"/>
      <w:r>
        <w:rPr>
          <w:rFonts w:asciiTheme="minorEastAsia" w:hAnsiTheme="minorEastAsia" w:hint="eastAsia"/>
          <w:sz w:val="28"/>
          <w:szCs w:val="28"/>
        </w:rPr>
        <w:t>辨别此</w:t>
      </w:r>
      <w:proofErr w:type="gramEnd"/>
      <w:r>
        <w:rPr>
          <w:rFonts w:asciiTheme="minorEastAsia" w:hAnsiTheme="minorEastAsia" w:hint="eastAsia"/>
          <w:sz w:val="28"/>
          <w:szCs w:val="28"/>
        </w:rPr>
        <w:t>乐曲；</w:t>
      </w:r>
      <w:r>
        <w:rPr>
          <w:rFonts w:hint="eastAsia"/>
          <w:sz w:val="28"/>
          <w:szCs w:val="28"/>
        </w:rPr>
        <w:t>感受乐曲速度与情绪的变化；体会夕阳西下渔民丰收时喜悦的心情。</w:t>
      </w:r>
    </w:p>
    <w:p w:rsidR="00A40806" w:rsidRDefault="00A40806">
      <w:pPr>
        <w:ind w:firstLineChars="200" w:firstLine="560"/>
        <w:rPr>
          <w:rFonts w:hint="eastAsia"/>
          <w:sz w:val="28"/>
          <w:szCs w:val="28"/>
        </w:rPr>
      </w:pPr>
    </w:p>
    <w:p w:rsidR="001D59B3" w:rsidRDefault="00A40806">
      <w:pPr>
        <w:pStyle w:val="1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学习活动</w:t>
      </w:r>
    </w:p>
    <w:p w:rsidR="001D59B3" w:rsidRDefault="00A40806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1</w:t>
      </w:r>
      <w:r>
        <w:rPr>
          <w:rFonts w:asciiTheme="minorEastAsia" w:hAnsiTheme="minorEastAsia" w:hint="eastAsia"/>
          <w:sz w:val="28"/>
          <w:szCs w:val="28"/>
        </w:rPr>
        <w:t>：请你完整聆听音乐，感受乐曲的情绪，体会乐曲两个部分在</w:t>
      </w:r>
      <w:r>
        <w:rPr>
          <w:rFonts w:asciiTheme="minorEastAsia" w:hAnsiTheme="minorEastAsia" w:hint="eastAsia"/>
          <w:sz w:val="28"/>
          <w:szCs w:val="28"/>
        </w:rPr>
        <w:t>速度上</w:t>
      </w:r>
      <w:r>
        <w:rPr>
          <w:rFonts w:asciiTheme="minorEastAsia" w:hAnsiTheme="minorEastAsia" w:hint="eastAsia"/>
          <w:sz w:val="28"/>
          <w:szCs w:val="28"/>
        </w:rPr>
        <w:t>的不同。</w:t>
      </w:r>
    </w:p>
    <w:p w:rsidR="001D59B3" w:rsidRDefault="00A40806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2</w:t>
      </w:r>
      <w:r>
        <w:rPr>
          <w:rFonts w:asciiTheme="minorEastAsia" w:hAnsiTheme="minorEastAsia" w:hint="eastAsia"/>
          <w:sz w:val="28"/>
          <w:szCs w:val="28"/>
        </w:rPr>
        <w:t>：请你通过观察、聆听、演唱，学习主题</w:t>
      </w:r>
      <w:r>
        <w:rPr>
          <w:rFonts w:asciiTheme="minorEastAsia" w:hAnsiTheme="minorEastAsia" w:hint="eastAsia"/>
          <w:sz w:val="28"/>
          <w:szCs w:val="28"/>
        </w:rPr>
        <w:t>1</w:t>
      </w:r>
      <w:r>
        <w:rPr>
          <w:rFonts w:asciiTheme="minorEastAsia" w:hAnsiTheme="minorEastAsia" w:hint="eastAsia"/>
          <w:sz w:val="28"/>
          <w:szCs w:val="28"/>
        </w:rPr>
        <w:t>，能够</w:t>
      </w:r>
      <w:proofErr w:type="gramStart"/>
      <w:r>
        <w:rPr>
          <w:rFonts w:asciiTheme="minorEastAsia" w:hAnsiTheme="minorEastAsia" w:hint="eastAsia"/>
          <w:sz w:val="28"/>
          <w:szCs w:val="28"/>
        </w:rPr>
        <w:t>背唱主题</w:t>
      </w:r>
      <w:proofErr w:type="gramEnd"/>
      <w:r>
        <w:rPr>
          <w:rFonts w:asciiTheme="minorEastAsia" w:hAnsiTheme="minorEastAsia" w:hint="eastAsia"/>
          <w:sz w:val="28"/>
          <w:szCs w:val="28"/>
        </w:rPr>
        <w:t>1</w:t>
      </w:r>
      <w:r>
        <w:rPr>
          <w:rFonts w:asciiTheme="minorEastAsia" w:hAnsiTheme="minorEastAsia" w:hint="eastAsia"/>
          <w:sz w:val="28"/>
          <w:szCs w:val="28"/>
        </w:rPr>
        <w:t>的旋律。通过对比聆听，感受颤音、滑音和刮</w:t>
      </w:r>
      <w:proofErr w:type="gramStart"/>
      <w:r>
        <w:rPr>
          <w:rFonts w:asciiTheme="minorEastAsia" w:hAnsiTheme="minorEastAsia" w:hint="eastAsia"/>
          <w:sz w:val="28"/>
          <w:szCs w:val="28"/>
        </w:rPr>
        <w:t>奏带来</w:t>
      </w:r>
      <w:proofErr w:type="gramEnd"/>
      <w:r>
        <w:rPr>
          <w:rFonts w:asciiTheme="minorEastAsia" w:hAnsiTheme="minorEastAsia" w:hint="eastAsia"/>
          <w:sz w:val="28"/>
          <w:szCs w:val="28"/>
        </w:rPr>
        <w:t>的音乐韵味的变化。</w:t>
      </w:r>
    </w:p>
    <w:p w:rsidR="001D59B3" w:rsidRDefault="00A40806">
      <w:pPr>
        <w:ind w:firstLineChars="200" w:firstLine="560"/>
        <w:rPr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3</w:t>
      </w:r>
      <w:r>
        <w:rPr>
          <w:rFonts w:asciiTheme="minorEastAsia" w:hAnsiTheme="minorEastAsia" w:hint="eastAsia"/>
          <w:sz w:val="28"/>
          <w:szCs w:val="28"/>
        </w:rPr>
        <w:t>：请你</w:t>
      </w:r>
      <w:r>
        <w:rPr>
          <w:rFonts w:hint="eastAsia"/>
          <w:sz w:val="28"/>
          <w:szCs w:val="28"/>
        </w:rPr>
        <w:t>通过观察、聆听、哼唱，学习主题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。能够跟着音乐哼唱主题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的旋律。</w:t>
      </w:r>
    </w:p>
    <w:p w:rsidR="001D59B3" w:rsidRDefault="00A40806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4</w:t>
      </w:r>
      <w:r>
        <w:rPr>
          <w:rFonts w:asciiTheme="minorEastAsia" w:hAnsiTheme="minorEastAsia" w:hint="eastAsia"/>
          <w:sz w:val="28"/>
          <w:szCs w:val="28"/>
        </w:rPr>
        <w:t>：请你通过观察、聆听，学习主题</w:t>
      </w:r>
      <w:r>
        <w:rPr>
          <w:rFonts w:asciiTheme="minorEastAsia" w:hAnsiTheme="minorEastAsia" w:hint="eastAsia"/>
          <w:sz w:val="28"/>
          <w:szCs w:val="28"/>
        </w:rPr>
        <w:t>3</w:t>
      </w:r>
      <w:r>
        <w:rPr>
          <w:rFonts w:asciiTheme="minorEastAsia" w:hAnsiTheme="minorEastAsia" w:hint="eastAsia"/>
          <w:sz w:val="28"/>
          <w:szCs w:val="28"/>
        </w:rPr>
        <w:t>。感受主题</w:t>
      </w:r>
      <w:r>
        <w:rPr>
          <w:rFonts w:asciiTheme="minorEastAsia" w:hAnsiTheme="minorEastAsia" w:hint="eastAsia"/>
          <w:sz w:val="28"/>
          <w:szCs w:val="28"/>
        </w:rPr>
        <w:t>3</w:t>
      </w:r>
      <w:proofErr w:type="gramStart"/>
      <w:r>
        <w:rPr>
          <w:rFonts w:asciiTheme="minorEastAsia" w:hAnsiTheme="minorEastAsia" w:hint="eastAsia"/>
          <w:sz w:val="28"/>
          <w:szCs w:val="28"/>
        </w:rPr>
        <w:t>两</w:t>
      </w:r>
      <w:proofErr w:type="gramEnd"/>
      <w:r>
        <w:rPr>
          <w:rFonts w:asciiTheme="minorEastAsia" w:hAnsiTheme="minorEastAsia" w:hint="eastAsia"/>
          <w:sz w:val="28"/>
          <w:szCs w:val="28"/>
        </w:rPr>
        <w:t>次出现时速度、力度和情绪的变化。</w:t>
      </w:r>
    </w:p>
    <w:p w:rsidR="001D59B3" w:rsidRDefault="00A40806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5</w:t>
      </w:r>
      <w:r>
        <w:rPr>
          <w:rFonts w:asciiTheme="minorEastAsia" w:hAnsiTheme="minorEastAsia" w:hint="eastAsia"/>
          <w:sz w:val="28"/>
          <w:szCs w:val="28"/>
        </w:rPr>
        <w:t>：欣赏古筝独奏《渔舟唱晚》，感受不同演奏版本的表现力。</w:t>
      </w:r>
    </w:p>
    <w:p w:rsidR="001D59B3" w:rsidRDefault="001D59B3">
      <w:pPr>
        <w:rPr>
          <w:rFonts w:asciiTheme="minorEastAsia" w:hAnsiTheme="minorEastAsia"/>
          <w:b/>
          <w:sz w:val="28"/>
          <w:szCs w:val="28"/>
        </w:rPr>
      </w:pPr>
    </w:p>
    <w:p w:rsidR="00A40806" w:rsidRDefault="00A40806">
      <w:pPr>
        <w:rPr>
          <w:rFonts w:asciiTheme="minorEastAsia" w:hAnsiTheme="minorEastAsia" w:hint="eastAsia"/>
          <w:b/>
          <w:sz w:val="28"/>
          <w:szCs w:val="28"/>
        </w:rPr>
      </w:pPr>
    </w:p>
    <w:p w:rsidR="001D59B3" w:rsidRDefault="00A40806">
      <w:pPr>
        <w:pStyle w:val="1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lastRenderedPageBreak/>
        <w:t>学习资源</w:t>
      </w:r>
    </w:p>
    <w:p w:rsidR="001D59B3" w:rsidRDefault="00A40806">
      <w:pPr>
        <w:pStyle w:val="1"/>
        <w:ind w:firstLineChars="0" w:firstLine="0"/>
        <w:jc w:val="left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1.</w:t>
      </w:r>
      <w:r>
        <w:rPr>
          <w:rFonts w:asciiTheme="minorEastAsia" w:hAnsiTheme="minorEastAsia" w:hint="eastAsia"/>
          <w:b/>
          <w:sz w:val="28"/>
          <w:szCs w:val="28"/>
        </w:rPr>
        <w:t>中国民族乐器古筝</w:t>
      </w:r>
      <w:bookmarkStart w:id="0" w:name="_GoBack"/>
      <w:r>
        <w:rPr>
          <w:rFonts w:asciiTheme="minorEastAsia" w:hAnsiTheme="minorEastAsia"/>
          <w:b/>
          <w:noProof/>
          <w:sz w:val="28"/>
          <w:szCs w:val="28"/>
        </w:rPr>
        <w:drawing>
          <wp:inline distT="0" distB="0" distL="114300" distR="114300">
            <wp:extent cx="4189730" cy="2211070"/>
            <wp:effectExtent l="19050" t="0" r="827" b="0"/>
            <wp:docPr id="1" name="图片 1" descr="360截图20200721152413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360截图20200721152413149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rcRect t="2699" b="3604"/>
                    <a:stretch>
                      <a:fillRect/>
                    </a:stretch>
                  </pic:blipFill>
                  <pic:spPr>
                    <a:xfrm>
                      <a:off x="0" y="0"/>
                      <a:ext cx="4190173" cy="2211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1D59B3" w:rsidRDefault="00A40806">
      <w:pPr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28"/>
          <w:szCs w:val="28"/>
        </w:rPr>
        <w:t>2.</w:t>
      </w:r>
      <w:r>
        <w:rPr>
          <w:rFonts w:asciiTheme="minorEastAsia" w:hAnsiTheme="minorEastAsia" w:hint="eastAsia"/>
          <w:b/>
          <w:sz w:val="28"/>
          <w:szCs w:val="28"/>
        </w:rPr>
        <w:t>《渔舟唱晚》歌片</w:t>
      </w:r>
    </w:p>
    <w:p w:rsidR="001D59B3" w:rsidRDefault="00A40806">
      <w:pPr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noProof/>
          <w:sz w:val="32"/>
          <w:szCs w:val="32"/>
        </w:rPr>
        <w:drawing>
          <wp:inline distT="0" distB="0" distL="114300" distR="114300">
            <wp:extent cx="4497729" cy="5114925"/>
            <wp:effectExtent l="0" t="0" r="0" b="0"/>
            <wp:docPr id="2" name="图片 2" descr="360截图202007211538327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360截图20200721153832781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rcRect t="1496" b="3859"/>
                    <a:stretch>
                      <a:fillRect/>
                    </a:stretch>
                  </pic:blipFill>
                  <pic:spPr>
                    <a:xfrm>
                      <a:off x="0" y="0"/>
                      <a:ext cx="4505776" cy="5124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D59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485163"/>
    <w:multiLevelType w:val="multilevel"/>
    <w:tmpl w:val="4B485163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D61C2"/>
    <w:rsid w:val="0009615D"/>
    <w:rsid w:val="000D61C2"/>
    <w:rsid w:val="001D59B3"/>
    <w:rsid w:val="00A40806"/>
    <w:rsid w:val="00CC06E0"/>
    <w:rsid w:val="09A15AEB"/>
    <w:rsid w:val="1CAC5994"/>
    <w:rsid w:val="1E9805DD"/>
    <w:rsid w:val="28133AA6"/>
    <w:rsid w:val="307C56FA"/>
    <w:rsid w:val="31224BB5"/>
    <w:rsid w:val="35D30AF9"/>
    <w:rsid w:val="372861F7"/>
    <w:rsid w:val="45F05A50"/>
    <w:rsid w:val="56753A0B"/>
    <w:rsid w:val="6B085C51"/>
    <w:rsid w:val="6C9F0186"/>
    <w:rsid w:val="70647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0FB9A70-BD2C-4F04-A307-3E39D0A19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55</Words>
  <Characters>317</Characters>
  <Application>Microsoft Office Word</Application>
  <DocSecurity>0</DocSecurity>
  <Lines>2</Lines>
  <Paragraphs>1</Paragraphs>
  <ScaleCrop>false</ScaleCrop>
  <Company>china</Company>
  <LinksUpToDate>false</LinksUpToDate>
  <CharactersWithSpaces>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guli</cp:lastModifiedBy>
  <cp:revision>42</cp:revision>
  <dcterms:created xsi:type="dcterms:W3CDTF">2020-04-06T03:59:00Z</dcterms:created>
  <dcterms:modified xsi:type="dcterms:W3CDTF">2020-07-23T23:14:00Z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