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C5E" w:rsidRDefault="00624C5E" w:rsidP="00C52163">
      <w:pPr>
        <w:widowControl/>
        <w:snapToGrid w:val="0"/>
        <w:spacing w:line="360" w:lineRule="exact"/>
        <w:jc w:val="center"/>
        <w:rPr>
          <w:rFonts w:ascii="Times New Roman" w:hAnsi="Times New Roman" w:hint="eastAsia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第二十一章信息的传递</w:t>
      </w:r>
      <w:r w:rsidR="00C52163">
        <w:rPr>
          <w:rFonts w:ascii="Times New Roman" w:hAnsi="Times New Roman" w:hint="eastAsia"/>
          <w:b/>
          <w:sz w:val="32"/>
          <w:szCs w:val="32"/>
        </w:rPr>
        <w:t>——</w:t>
      </w:r>
      <w:r>
        <w:rPr>
          <w:rFonts w:ascii="Times New Roman" w:hAnsi="Times New Roman" w:hint="eastAsia"/>
          <w:b/>
          <w:sz w:val="32"/>
          <w:szCs w:val="32"/>
        </w:rPr>
        <w:t>拓展</w:t>
      </w:r>
      <w:r w:rsidR="00C52163">
        <w:rPr>
          <w:rFonts w:ascii="Times New Roman" w:hAnsi="Times New Roman" w:hint="eastAsia"/>
          <w:b/>
          <w:sz w:val="32"/>
          <w:szCs w:val="32"/>
        </w:rPr>
        <w:t>任务</w:t>
      </w:r>
    </w:p>
    <w:p w:rsidR="00C52163" w:rsidRDefault="00C52163" w:rsidP="00C52163">
      <w:pPr>
        <w:widowControl/>
        <w:snapToGrid w:val="0"/>
        <w:spacing w:line="360" w:lineRule="exact"/>
        <w:jc w:val="left"/>
        <w:rPr>
          <w:rFonts w:ascii="Times New Roman" w:hAnsi="Times New Roman"/>
          <w:b/>
          <w:sz w:val="32"/>
          <w:szCs w:val="32"/>
        </w:rPr>
      </w:pPr>
    </w:p>
    <w:p w:rsidR="00624C5E" w:rsidRPr="00BD6DAE" w:rsidRDefault="00624C5E" w:rsidP="00624C5E">
      <w:pPr>
        <w:widowControl/>
        <w:snapToGrid w:val="0"/>
        <w:spacing w:line="360" w:lineRule="exact"/>
        <w:jc w:val="left"/>
        <w:rPr>
          <w:rFonts w:ascii="楷体" w:eastAsia="楷体" w:hAnsi="楷体"/>
          <w:sz w:val="24"/>
          <w:szCs w:val="24"/>
        </w:rPr>
      </w:pPr>
      <w:r>
        <w:rPr>
          <w:rFonts w:ascii="Times New Roman" w:hAnsi="Times New Roman" w:hint="eastAsia"/>
          <w:szCs w:val="21"/>
        </w:rPr>
        <w:t>1</w:t>
      </w:r>
      <w:r w:rsidRPr="00BD6DAE">
        <w:rPr>
          <w:rFonts w:ascii="Times New Roman" w:hAnsi="Times New Roman"/>
          <w:szCs w:val="21"/>
        </w:rPr>
        <w:t>．阅读短文，回答问题</w:t>
      </w:r>
    </w:p>
    <w:p w:rsidR="00624C5E" w:rsidRPr="00BD6DAE" w:rsidRDefault="00624C5E" w:rsidP="00624C5E">
      <w:pPr>
        <w:shd w:val="clear" w:color="auto" w:fill="FFFFFF"/>
        <w:adjustRightInd w:val="0"/>
        <w:snapToGrid w:val="0"/>
        <w:spacing w:line="240" w:lineRule="atLeast"/>
        <w:ind w:firstLineChars="250" w:firstLine="600"/>
        <w:rPr>
          <w:rFonts w:ascii="楷体" w:eastAsia="楷体" w:hAnsi="楷体"/>
          <w:sz w:val="24"/>
          <w:szCs w:val="24"/>
        </w:rPr>
      </w:pPr>
      <w:r w:rsidRPr="00BD6DAE">
        <w:rPr>
          <w:rFonts w:ascii="楷体" w:eastAsia="楷体" w:hAnsi="楷体"/>
          <w:sz w:val="24"/>
          <w:szCs w:val="24"/>
        </w:rPr>
        <w:t>电话完全进入了我们的生活，我们每天都离不开它，你知道科学家们发明电话是受什么启发吗？是传声筒。让我们去参观中国科技馆二层探索与发现主题展B厅——声音之韵展，观察、研究一下传声筒，直观地去体验传声筒传递声音</w:t>
      </w:r>
    </w:p>
    <w:p w:rsidR="00624C5E" w:rsidRPr="00BD6DAE" w:rsidRDefault="00624C5E" w:rsidP="00624C5E">
      <w:pPr>
        <w:shd w:val="clear" w:color="auto" w:fill="FFFFFF"/>
        <w:adjustRightInd w:val="0"/>
        <w:snapToGrid w:val="0"/>
        <w:spacing w:line="240" w:lineRule="atLeast"/>
        <w:ind w:firstLineChars="250" w:firstLine="600"/>
        <w:rPr>
          <w:rFonts w:ascii="楷体" w:eastAsia="楷体" w:hAnsi="楷体"/>
          <w:sz w:val="24"/>
          <w:szCs w:val="24"/>
        </w:rPr>
      </w:pPr>
      <w:r w:rsidRPr="00BD6DAE">
        <w:rPr>
          <w:rFonts w:ascii="楷体" w:eastAsia="楷体" w:hAnsi="楷体"/>
          <w:sz w:val="24"/>
          <w:szCs w:val="24"/>
        </w:rPr>
        <w:t>装置简介：两个非常粗的传输声音的金属管在空中盘成螺旋状，布置在展区的两个不同位置，相距大约十几米长，图</w:t>
      </w:r>
      <w:r w:rsidRPr="00BD6DAE">
        <w:rPr>
          <w:rFonts w:ascii="楷体" w:eastAsia="楷体" w:hAnsi="楷体" w:hint="eastAsia"/>
          <w:sz w:val="24"/>
          <w:szCs w:val="24"/>
        </w:rPr>
        <w:t>1</w:t>
      </w:r>
      <w:r w:rsidRPr="00BD6DAE">
        <w:rPr>
          <w:rFonts w:ascii="楷体" w:eastAsia="楷体" w:hAnsi="楷体"/>
          <w:sz w:val="24"/>
          <w:szCs w:val="24"/>
        </w:rPr>
        <w:t>左上角就是其螺旋状的管路之一。两个传输声音的金属管分别为听筒管路和话筒管路，两个</w:t>
      </w:r>
      <w:bookmarkStart w:id="0" w:name="_GoBack"/>
      <w:bookmarkEnd w:id="0"/>
      <w:r w:rsidRPr="00BD6DAE">
        <w:rPr>
          <w:rFonts w:ascii="楷体" w:eastAsia="楷体" w:hAnsi="楷体"/>
          <w:sz w:val="24"/>
          <w:szCs w:val="24"/>
        </w:rPr>
        <w:t>传输声音的金属管端口分别是听筒和话筒，如图</w:t>
      </w:r>
      <w:r w:rsidRPr="00BD6DAE">
        <w:rPr>
          <w:rFonts w:ascii="楷体" w:eastAsia="楷体" w:hAnsi="楷体" w:hint="eastAsia"/>
          <w:sz w:val="24"/>
          <w:szCs w:val="24"/>
        </w:rPr>
        <w:t>2</w:t>
      </w:r>
      <w:r w:rsidRPr="00BD6DAE">
        <w:rPr>
          <w:rFonts w:ascii="楷体" w:eastAsia="楷体" w:hAnsi="楷体"/>
          <w:sz w:val="24"/>
          <w:szCs w:val="24"/>
        </w:rPr>
        <w:t>所示。就像人打电话一样，用话筒说话，用听筒听声音，如图</w:t>
      </w:r>
      <w:r w:rsidRPr="00BD6DAE">
        <w:rPr>
          <w:rFonts w:ascii="楷体" w:eastAsia="楷体" w:hAnsi="楷体" w:hint="eastAsia"/>
          <w:sz w:val="24"/>
          <w:szCs w:val="24"/>
        </w:rPr>
        <w:t>3</w:t>
      </w:r>
      <w:r w:rsidRPr="00BD6DAE">
        <w:rPr>
          <w:rFonts w:ascii="楷体" w:eastAsia="楷体" w:hAnsi="楷体"/>
          <w:sz w:val="24"/>
          <w:szCs w:val="24"/>
        </w:rPr>
        <w:t>所示。</w:t>
      </w:r>
    </w:p>
    <w:p w:rsidR="00624C5E" w:rsidRPr="00BD6DAE" w:rsidRDefault="00624C5E" w:rsidP="00624C5E">
      <w:pPr>
        <w:shd w:val="clear" w:color="auto" w:fill="FFFFFF"/>
        <w:adjustRightInd w:val="0"/>
        <w:snapToGrid w:val="0"/>
        <w:spacing w:line="240" w:lineRule="atLeast"/>
        <w:rPr>
          <w:rFonts w:ascii="楷体" w:eastAsia="楷体" w:hAnsi="楷体"/>
          <w:sz w:val="24"/>
          <w:szCs w:val="24"/>
        </w:rPr>
      </w:pPr>
      <w:r w:rsidRPr="00BD6DAE">
        <w:rPr>
          <w:rFonts w:ascii="楷体" w:eastAsia="楷体" w:hAnsi="楷体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75565</wp:posOffset>
            </wp:positionV>
            <wp:extent cx="1133475" cy="1200150"/>
            <wp:effectExtent l="0" t="0" r="9525" b="0"/>
            <wp:wrapNone/>
            <wp:docPr id="5" name="图片 5" descr="6d06075254e4ad74955e0de4d4f9082927e2cf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8" descr="6d06075254e4ad74955e0de4d4f9082927e2cfd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6DAE">
        <w:rPr>
          <w:rFonts w:ascii="楷体" w:eastAsia="楷体" w:hAnsi="楷体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1885950</wp:posOffset>
            </wp:positionH>
            <wp:positionV relativeFrom="paragraph">
              <wp:posOffset>72390</wp:posOffset>
            </wp:positionV>
            <wp:extent cx="1390650" cy="1200150"/>
            <wp:effectExtent l="0" t="0" r="0" b="0"/>
            <wp:wrapNone/>
            <wp:docPr id="4" name="图片 4" descr="9d0ebcb25c8a031dfb698d5ebe9aedab16f8cf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9" descr="9d0ebcb25c8a031dfb698d5ebe9aedab16f8cf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6DAE">
        <w:rPr>
          <w:rFonts w:ascii="楷体" w:eastAsia="楷体" w:hAnsi="楷体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363855</wp:posOffset>
            </wp:positionH>
            <wp:positionV relativeFrom="paragraph">
              <wp:posOffset>75565</wp:posOffset>
            </wp:positionV>
            <wp:extent cx="1417955" cy="1194435"/>
            <wp:effectExtent l="0" t="0" r="0" b="5715"/>
            <wp:wrapSquare wrapText="bothSides"/>
            <wp:docPr id="3" name="图片 3" descr="31c6708be51522735d97df341d0819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1c6708be51522735d97df341d08195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4C5E" w:rsidRPr="00BD6DAE" w:rsidRDefault="00624C5E" w:rsidP="00624C5E">
      <w:pPr>
        <w:shd w:val="clear" w:color="auto" w:fill="FFFFFF"/>
        <w:adjustRightInd w:val="0"/>
        <w:snapToGrid w:val="0"/>
        <w:spacing w:line="240" w:lineRule="atLeast"/>
        <w:jc w:val="left"/>
        <w:rPr>
          <w:rFonts w:ascii="楷体" w:eastAsia="楷体" w:hAnsi="楷体"/>
          <w:sz w:val="24"/>
          <w:szCs w:val="24"/>
        </w:rPr>
      </w:pPr>
    </w:p>
    <w:p w:rsidR="00624C5E" w:rsidRPr="00BD6DAE" w:rsidRDefault="00624C5E" w:rsidP="00624C5E">
      <w:pPr>
        <w:shd w:val="clear" w:color="auto" w:fill="FFFFFF"/>
        <w:adjustRightInd w:val="0"/>
        <w:snapToGrid w:val="0"/>
        <w:spacing w:line="240" w:lineRule="atLeast"/>
        <w:jc w:val="left"/>
        <w:rPr>
          <w:rFonts w:ascii="楷体" w:eastAsia="楷体" w:hAnsi="楷体"/>
          <w:sz w:val="24"/>
          <w:szCs w:val="24"/>
        </w:rPr>
      </w:pPr>
    </w:p>
    <w:p w:rsidR="00624C5E" w:rsidRPr="00BD6DAE" w:rsidRDefault="00624C5E" w:rsidP="00624C5E">
      <w:pPr>
        <w:shd w:val="clear" w:color="auto" w:fill="FFFFFF"/>
        <w:adjustRightInd w:val="0"/>
        <w:snapToGrid w:val="0"/>
        <w:spacing w:line="240" w:lineRule="atLeast"/>
        <w:jc w:val="left"/>
        <w:rPr>
          <w:rFonts w:ascii="楷体" w:eastAsia="楷体" w:hAnsi="楷体"/>
          <w:sz w:val="24"/>
          <w:szCs w:val="24"/>
        </w:rPr>
      </w:pPr>
    </w:p>
    <w:p w:rsidR="00624C5E" w:rsidRPr="00BD6DAE" w:rsidRDefault="00624C5E" w:rsidP="00624C5E">
      <w:pPr>
        <w:shd w:val="clear" w:color="auto" w:fill="FFFFFF"/>
        <w:adjustRightInd w:val="0"/>
        <w:snapToGrid w:val="0"/>
        <w:spacing w:line="240" w:lineRule="atLeast"/>
        <w:jc w:val="left"/>
        <w:rPr>
          <w:rFonts w:ascii="楷体" w:eastAsia="楷体" w:hAnsi="楷体"/>
          <w:sz w:val="24"/>
          <w:szCs w:val="24"/>
        </w:rPr>
      </w:pPr>
    </w:p>
    <w:p w:rsidR="00624C5E" w:rsidRPr="00BD6DAE" w:rsidRDefault="00624C5E" w:rsidP="00624C5E">
      <w:pPr>
        <w:shd w:val="clear" w:color="auto" w:fill="FFFFFF"/>
        <w:adjustRightInd w:val="0"/>
        <w:snapToGrid w:val="0"/>
        <w:spacing w:line="240" w:lineRule="atLeast"/>
        <w:jc w:val="left"/>
        <w:rPr>
          <w:rFonts w:ascii="楷体" w:eastAsia="楷体" w:hAnsi="楷体"/>
          <w:sz w:val="24"/>
          <w:szCs w:val="24"/>
        </w:rPr>
      </w:pPr>
    </w:p>
    <w:p w:rsidR="00624C5E" w:rsidRPr="00BD6DAE" w:rsidRDefault="00524BA0" w:rsidP="00624C5E">
      <w:pPr>
        <w:shd w:val="clear" w:color="auto" w:fill="FFFFFF"/>
        <w:adjustRightInd w:val="0"/>
        <w:snapToGrid w:val="0"/>
        <w:spacing w:line="240" w:lineRule="atLeast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43" o:spid="_x0000_s1026" type="#_x0000_t202" style="position:absolute;margin-left:279.35pt;margin-top:6.6pt;width:73.15pt;height:24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" filled="f" stroked="f">
            <v:textbox>
              <w:txbxContent>
                <w:p w:rsidR="00624C5E" w:rsidRPr="00C52163" w:rsidRDefault="00624C5E" w:rsidP="00624C5E">
                  <w:pPr>
                    <w:snapToGrid w:val="0"/>
                    <w:jc w:val="center"/>
                    <w:rPr>
                      <w:rFonts w:ascii="Times New Roman" w:eastAsia="方正书宋简体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方正书宋简体" w:hAnsi="Times New Roman"/>
                      <w:sz w:val="18"/>
                      <w:szCs w:val="18"/>
                    </w:rPr>
                    <w:t>图</w:t>
                  </w:r>
                  <w:r w:rsidRPr="00C52163">
                    <w:rPr>
                      <w:rFonts w:ascii="Times New Roman" w:eastAsia="方正书宋简体" w:hAnsi="Times New Roman"/>
                      <w:sz w:val="18"/>
                      <w:szCs w:val="18"/>
                    </w:rPr>
                    <w:t>3</w:t>
                  </w:r>
                </w:p>
              </w:txbxContent>
            </v:textbox>
          </v:shape>
        </w:pict>
      </w:r>
      <w:r>
        <w:rPr>
          <w:rFonts w:ascii="楷体" w:eastAsia="楷体" w:hAnsi="楷体"/>
          <w:noProof/>
          <w:sz w:val="24"/>
          <w:szCs w:val="24"/>
        </w:rPr>
        <w:pict>
          <v:shape id="文本框 144" o:spid="_x0000_s1027" type="#_x0000_t202" style="position:absolute;margin-left:165.2pt;margin-top:6.6pt;width:75.55pt;height:24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" filled="f" stroked="f">
            <v:textbox>
              <w:txbxContent>
                <w:p w:rsidR="00624C5E" w:rsidRPr="00C52163" w:rsidRDefault="00624C5E" w:rsidP="00624C5E">
                  <w:pPr>
                    <w:snapToGrid w:val="0"/>
                    <w:jc w:val="center"/>
                    <w:rPr>
                      <w:rFonts w:ascii="Times New Roman" w:eastAsia="方正书宋简体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方正书宋简体" w:hAnsi="Times New Roman"/>
                      <w:sz w:val="18"/>
                      <w:szCs w:val="18"/>
                    </w:rPr>
                    <w:t>图</w:t>
                  </w:r>
                  <w:r w:rsidRPr="00C52163">
                    <w:rPr>
                      <w:rFonts w:ascii="Times New Roman" w:eastAsia="方正书宋简体" w:hAnsi="Times New Roman"/>
                      <w:sz w:val="18"/>
                      <w:szCs w:val="18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楷体" w:eastAsia="楷体" w:hAnsi="楷体"/>
          <w:noProof/>
          <w:sz w:val="24"/>
          <w:szCs w:val="24"/>
        </w:rPr>
        <w:pict>
          <v:shape id="文本框 117" o:spid="_x0000_s1028" type="#_x0000_t202" style="position:absolute;margin-left:57.25pt;margin-top:6.6pt;width:51.5pt;height:24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" stroked="f">
            <v:textbox>
              <w:txbxContent>
                <w:p w:rsidR="00624C5E" w:rsidRPr="00C52163" w:rsidRDefault="00624C5E" w:rsidP="00624C5E">
                  <w:pPr>
                    <w:snapToGrid w:val="0"/>
                    <w:jc w:val="center"/>
                    <w:rPr>
                      <w:rFonts w:ascii="Times New Roman" w:eastAsia="方正书宋简体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方正书宋简体" w:hAnsi="Times New Roman"/>
                      <w:sz w:val="18"/>
                      <w:szCs w:val="18"/>
                    </w:rPr>
                    <w:t>图</w:t>
                  </w:r>
                  <w:r w:rsidRPr="00C52163">
                    <w:rPr>
                      <w:rFonts w:ascii="Times New Roman" w:eastAsia="方正书宋简体" w:hAnsi="Times New Roman"/>
                      <w:sz w:val="18"/>
                      <w:szCs w:val="18"/>
                    </w:rPr>
                    <w:t>1</w:t>
                  </w:r>
                </w:p>
              </w:txbxContent>
            </v:textbox>
            <w10:wrap type="square"/>
          </v:shape>
        </w:pict>
      </w:r>
    </w:p>
    <w:p w:rsidR="00624C5E" w:rsidRPr="00BD6DAE" w:rsidRDefault="00624C5E" w:rsidP="00624C5E">
      <w:pPr>
        <w:shd w:val="clear" w:color="auto" w:fill="FFFFFF"/>
        <w:adjustRightInd w:val="0"/>
        <w:snapToGrid w:val="0"/>
        <w:spacing w:line="240" w:lineRule="atLeast"/>
        <w:jc w:val="left"/>
        <w:rPr>
          <w:rFonts w:ascii="楷体" w:eastAsia="楷体" w:hAnsi="楷体"/>
          <w:sz w:val="24"/>
          <w:szCs w:val="24"/>
        </w:rPr>
      </w:pPr>
    </w:p>
    <w:p w:rsidR="00624C5E" w:rsidRPr="00BD6DAE" w:rsidRDefault="00624C5E" w:rsidP="00624C5E">
      <w:pPr>
        <w:shd w:val="clear" w:color="auto" w:fill="FFFFFF"/>
        <w:adjustRightInd w:val="0"/>
        <w:snapToGrid w:val="0"/>
        <w:spacing w:line="240" w:lineRule="atLeast"/>
        <w:rPr>
          <w:rFonts w:ascii="楷体" w:eastAsia="楷体" w:hAnsi="楷体"/>
          <w:sz w:val="24"/>
          <w:szCs w:val="24"/>
        </w:rPr>
      </w:pPr>
      <w:bookmarkStart w:id="1" w:name="4_2"/>
      <w:bookmarkStart w:id="2" w:name="sub8347643_4_2"/>
      <w:bookmarkStart w:id="3" w:name="传播原理"/>
      <w:bookmarkEnd w:id="1"/>
      <w:bookmarkEnd w:id="2"/>
      <w:bookmarkEnd w:id="3"/>
    </w:p>
    <w:p w:rsidR="00624C5E" w:rsidRPr="00BD6DAE" w:rsidRDefault="00624C5E" w:rsidP="00624C5E">
      <w:pPr>
        <w:shd w:val="clear" w:color="auto" w:fill="FFFFFF"/>
        <w:adjustRightInd w:val="0"/>
        <w:snapToGrid w:val="0"/>
        <w:spacing w:line="240" w:lineRule="atLeast"/>
        <w:ind w:firstLineChars="250" w:firstLine="600"/>
        <w:rPr>
          <w:rFonts w:ascii="楷体" w:eastAsia="楷体" w:hAnsi="楷体"/>
          <w:sz w:val="24"/>
          <w:szCs w:val="24"/>
        </w:rPr>
      </w:pPr>
      <w:r w:rsidRPr="00BD6DAE">
        <w:rPr>
          <w:rFonts w:ascii="楷体" w:eastAsia="楷体" w:hAnsi="楷体"/>
          <w:sz w:val="24"/>
          <w:szCs w:val="24"/>
        </w:rPr>
        <w:t>声音是由物体振动所产生。在振动介质(空气、液体或固体)中某一质点在平衡位置附近来回发生振动，并带动周围的质点也发生振动，逐渐向各方向扩展，这就是声波。声波前进的过程是相邻空气粒子之间的</w:t>
      </w:r>
      <w:r w:rsidR="00524BA0" w:rsidRPr="00524BA0">
        <w:fldChar w:fldCharType="begin"/>
      </w:r>
      <w:r w:rsidRPr="00BD6DAE">
        <w:instrText xml:space="preserve"> HYPERLINK "http://baike.so.com/doc/1370179.html" \t "_blank" </w:instrText>
      </w:r>
      <w:r w:rsidR="00524BA0" w:rsidRPr="00524BA0">
        <w:fldChar w:fldCharType="separate"/>
      </w:r>
      <w:r w:rsidRPr="00BD6DAE">
        <w:rPr>
          <w:rFonts w:ascii="楷体" w:eastAsia="楷体" w:hAnsi="楷体"/>
          <w:sz w:val="24"/>
          <w:szCs w:val="24"/>
        </w:rPr>
        <w:t>接力赛</w:t>
      </w:r>
      <w:r w:rsidR="00524BA0" w:rsidRPr="00BD6DAE">
        <w:rPr>
          <w:rFonts w:ascii="楷体" w:eastAsia="楷体" w:hAnsi="楷体"/>
          <w:sz w:val="24"/>
          <w:szCs w:val="24"/>
        </w:rPr>
        <w:fldChar w:fldCharType="end"/>
      </w:r>
      <w:r w:rsidRPr="00BD6DAE">
        <w:rPr>
          <w:rFonts w:ascii="楷体" w:eastAsia="楷体" w:hAnsi="楷体"/>
          <w:sz w:val="24"/>
          <w:szCs w:val="24"/>
        </w:rPr>
        <w:t>，它们把波动形式向前传递，它们自己仍旧在原地振荡，也就是说空气粒子并不跟着声波前进！如图</w:t>
      </w:r>
      <w:r w:rsidRPr="00BD6DAE">
        <w:rPr>
          <w:rFonts w:ascii="楷体" w:eastAsia="楷体" w:hAnsi="楷体" w:hint="eastAsia"/>
          <w:sz w:val="24"/>
          <w:szCs w:val="24"/>
        </w:rPr>
        <w:t>4</w:t>
      </w:r>
      <w:r w:rsidRPr="00BD6DAE">
        <w:rPr>
          <w:rFonts w:ascii="楷体" w:eastAsia="楷体" w:hAnsi="楷体"/>
          <w:sz w:val="24"/>
          <w:szCs w:val="24"/>
        </w:rPr>
        <w:t>所示，连续振动的音叉，使周围的空气分子形成疏密相间的连续波形。</w:t>
      </w:r>
    </w:p>
    <w:p w:rsidR="00624C5E" w:rsidRPr="00BD6DAE" w:rsidRDefault="00624C5E" w:rsidP="00624C5E">
      <w:pPr>
        <w:shd w:val="clear" w:color="auto" w:fill="FFFFFF"/>
        <w:adjustRightInd w:val="0"/>
        <w:snapToGrid w:val="0"/>
        <w:spacing w:line="240" w:lineRule="atLeast"/>
        <w:ind w:firstLineChars="250" w:firstLine="600"/>
        <w:rPr>
          <w:rFonts w:ascii="楷体" w:eastAsia="楷体" w:hAnsi="楷体"/>
          <w:sz w:val="24"/>
          <w:szCs w:val="24"/>
        </w:rPr>
      </w:pPr>
    </w:p>
    <w:p w:rsidR="00624C5E" w:rsidRPr="00BD6DAE" w:rsidRDefault="00624C5E" w:rsidP="00624C5E">
      <w:pPr>
        <w:shd w:val="clear" w:color="auto" w:fill="FFFFFF"/>
        <w:adjustRightInd w:val="0"/>
        <w:snapToGrid w:val="0"/>
        <w:spacing w:line="240" w:lineRule="atLeast"/>
        <w:ind w:firstLineChars="250" w:firstLine="600"/>
        <w:rPr>
          <w:rFonts w:ascii="楷体" w:eastAsia="楷体" w:hAnsi="楷体"/>
          <w:sz w:val="24"/>
          <w:szCs w:val="24"/>
        </w:rPr>
      </w:pPr>
      <w:r w:rsidRPr="00BD6DAE">
        <w:rPr>
          <w:rFonts w:ascii="楷体" w:eastAsia="楷体" w:hAnsi="楷体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245110</wp:posOffset>
            </wp:positionH>
            <wp:positionV relativeFrom="paragraph">
              <wp:posOffset>77470</wp:posOffset>
            </wp:positionV>
            <wp:extent cx="2152650" cy="112458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59157" b="24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6DAE">
        <w:rPr>
          <w:rFonts w:ascii="楷体" w:eastAsia="楷体" w:hAnsi="楷体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2601595</wp:posOffset>
            </wp:positionH>
            <wp:positionV relativeFrom="paragraph">
              <wp:posOffset>109220</wp:posOffset>
            </wp:positionV>
            <wp:extent cx="2306955" cy="1105535"/>
            <wp:effectExtent l="0" t="0" r="0" b="0"/>
            <wp:wrapNone/>
            <wp:docPr id="1" name="图片 1" descr="W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1" descr="W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4C5E" w:rsidRPr="00BD6DAE" w:rsidRDefault="00624C5E" w:rsidP="00624C5E">
      <w:pPr>
        <w:shd w:val="clear" w:color="auto" w:fill="FFFFFF"/>
        <w:adjustRightInd w:val="0"/>
        <w:snapToGrid w:val="0"/>
        <w:spacing w:line="240" w:lineRule="atLeast"/>
        <w:ind w:firstLineChars="250" w:firstLine="600"/>
        <w:rPr>
          <w:rFonts w:ascii="楷体" w:eastAsia="楷体" w:hAnsi="楷体"/>
          <w:sz w:val="24"/>
          <w:szCs w:val="24"/>
        </w:rPr>
      </w:pPr>
    </w:p>
    <w:p w:rsidR="00624C5E" w:rsidRPr="00BD6DAE" w:rsidRDefault="00624C5E" w:rsidP="00624C5E">
      <w:pPr>
        <w:shd w:val="clear" w:color="auto" w:fill="FFFFFF"/>
        <w:adjustRightInd w:val="0"/>
        <w:snapToGrid w:val="0"/>
        <w:spacing w:line="240" w:lineRule="atLeast"/>
        <w:ind w:firstLineChars="250" w:firstLine="600"/>
        <w:rPr>
          <w:rFonts w:ascii="楷体" w:eastAsia="楷体" w:hAnsi="楷体"/>
          <w:sz w:val="24"/>
          <w:szCs w:val="24"/>
        </w:rPr>
      </w:pPr>
    </w:p>
    <w:p w:rsidR="00624C5E" w:rsidRPr="00BD6DAE" w:rsidRDefault="00624C5E" w:rsidP="00624C5E">
      <w:pPr>
        <w:shd w:val="clear" w:color="auto" w:fill="FFFFFF"/>
        <w:adjustRightInd w:val="0"/>
        <w:snapToGrid w:val="0"/>
        <w:spacing w:line="240" w:lineRule="atLeast"/>
        <w:ind w:firstLineChars="250" w:firstLine="600"/>
        <w:rPr>
          <w:rFonts w:ascii="楷体" w:eastAsia="楷体" w:hAnsi="楷体"/>
          <w:sz w:val="24"/>
          <w:szCs w:val="24"/>
        </w:rPr>
      </w:pPr>
    </w:p>
    <w:p w:rsidR="00624C5E" w:rsidRPr="00BD6DAE" w:rsidRDefault="00624C5E" w:rsidP="00624C5E">
      <w:pPr>
        <w:shd w:val="clear" w:color="auto" w:fill="FFFFFF"/>
        <w:adjustRightInd w:val="0"/>
        <w:snapToGrid w:val="0"/>
        <w:spacing w:line="240" w:lineRule="atLeast"/>
        <w:ind w:firstLineChars="250" w:firstLine="600"/>
        <w:rPr>
          <w:rFonts w:ascii="楷体" w:eastAsia="楷体" w:hAnsi="楷体"/>
          <w:sz w:val="24"/>
          <w:szCs w:val="24"/>
        </w:rPr>
      </w:pPr>
    </w:p>
    <w:p w:rsidR="00624C5E" w:rsidRPr="00BD6DAE" w:rsidRDefault="00624C5E" w:rsidP="00624C5E">
      <w:pPr>
        <w:shd w:val="clear" w:color="auto" w:fill="FFFFFF"/>
        <w:adjustRightInd w:val="0"/>
        <w:snapToGrid w:val="0"/>
        <w:spacing w:line="240" w:lineRule="atLeast"/>
        <w:ind w:firstLineChars="250" w:firstLine="600"/>
        <w:rPr>
          <w:rFonts w:ascii="楷体" w:eastAsia="楷体" w:hAnsi="楷体"/>
          <w:sz w:val="24"/>
          <w:szCs w:val="24"/>
        </w:rPr>
      </w:pPr>
    </w:p>
    <w:p w:rsidR="00624C5E" w:rsidRPr="00BD6DAE" w:rsidRDefault="00624C5E" w:rsidP="00624C5E">
      <w:pPr>
        <w:shd w:val="clear" w:color="auto" w:fill="FFFFFF"/>
        <w:adjustRightInd w:val="0"/>
        <w:snapToGrid w:val="0"/>
        <w:spacing w:line="240" w:lineRule="atLeast"/>
        <w:ind w:firstLineChars="250" w:firstLine="600"/>
        <w:rPr>
          <w:rFonts w:ascii="楷体" w:eastAsia="楷体" w:hAnsi="楷体"/>
          <w:sz w:val="24"/>
          <w:szCs w:val="24"/>
        </w:rPr>
      </w:pPr>
      <w:r w:rsidRPr="00BD6DAE">
        <w:rPr>
          <w:rFonts w:ascii="楷体" w:eastAsia="楷体" w:hAnsi="楷体"/>
          <w:sz w:val="24"/>
          <w:szCs w:val="24"/>
        </w:rPr>
        <w:t xml:space="preserve">        </w:t>
      </w:r>
      <w:r w:rsidRPr="00BD6DAE">
        <w:rPr>
          <w:rFonts w:ascii="Times New Roman" w:eastAsia="楷体" w:hAnsi="Times New Roman"/>
          <w:sz w:val="18"/>
          <w:szCs w:val="18"/>
        </w:rPr>
        <w:t xml:space="preserve"> </w:t>
      </w:r>
      <w:r w:rsidRPr="00BD6DAE">
        <w:rPr>
          <w:rFonts w:ascii="Times New Roman" w:eastAsia="楷体" w:hAnsi="楷体"/>
          <w:sz w:val="18"/>
          <w:szCs w:val="18"/>
        </w:rPr>
        <w:t>图</w:t>
      </w:r>
      <w:r w:rsidRPr="00BD6DAE">
        <w:rPr>
          <w:rFonts w:ascii="Times New Roman" w:eastAsia="楷体" w:hAnsi="楷体" w:hint="eastAsia"/>
          <w:sz w:val="18"/>
          <w:szCs w:val="18"/>
        </w:rPr>
        <w:t>4</w:t>
      </w:r>
      <w:r w:rsidRPr="00BD6DAE">
        <w:rPr>
          <w:rFonts w:ascii="楷体" w:eastAsia="楷体" w:hAnsi="楷体"/>
          <w:sz w:val="24"/>
          <w:szCs w:val="24"/>
        </w:rPr>
        <w:t xml:space="preserve">                            </w:t>
      </w:r>
      <w:r w:rsidRPr="00BD6DAE">
        <w:rPr>
          <w:rFonts w:ascii="楷体" w:eastAsia="楷体" w:hAnsi="楷体"/>
          <w:sz w:val="18"/>
          <w:szCs w:val="18"/>
        </w:rPr>
        <w:t xml:space="preserve">  </w:t>
      </w:r>
      <w:r w:rsidRPr="00BD6DAE">
        <w:rPr>
          <w:rFonts w:ascii="Times New Roman" w:eastAsia="楷体" w:hAnsi="楷体"/>
          <w:sz w:val="18"/>
          <w:szCs w:val="18"/>
        </w:rPr>
        <w:t>图</w:t>
      </w:r>
      <w:r w:rsidRPr="00BD6DAE">
        <w:rPr>
          <w:rFonts w:ascii="Times New Roman" w:eastAsia="楷体" w:hAnsi="楷体" w:hint="eastAsia"/>
          <w:sz w:val="18"/>
          <w:szCs w:val="18"/>
        </w:rPr>
        <w:t>5</w:t>
      </w:r>
    </w:p>
    <w:p w:rsidR="00624C5E" w:rsidRPr="00BD6DAE" w:rsidRDefault="00624C5E" w:rsidP="00624C5E">
      <w:pPr>
        <w:shd w:val="clear" w:color="auto" w:fill="FFFFFF"/>
        <w:adjustRightInd w:val="0"/>
        <w:snapToGrid w:val="0"/>
        <w:spacing w:line="240" w:lineRule="atLeast"/>
        <w:ind w:firstLineChars="200" w:firstLine="480"/>
        <w:rPr>
          <w:rFonts w:ascii="楷体" w:eastAsia="楷体" w:hAnsi="楷体"/>
          <w:sz w:val="24"/>
          <w:szCs w:val="24"/>
        </w:rPr>
      </w:pPr>
      <w:r w:rsidRPr="00BD6DAE">
        <w:rPr>
          <w:rFonts w:ascii="楷体" w:eastAsia="楷体" w:hAnsi="楷体"/>
          <w:sz w:val="24"/>
          <w:szCs w:val="24"/>
        </w:rPr>
        <w:t>声波是一种振动的机械波，它的基本参数是频率</w:t>
      </w:r>
      <w:r w:rsidRPr="00BD6DAE">
        <w:rPr>
          <w:rFonts w:ascii="楷体" w:eastAsia="楷体" w:hAnsi="楷体"/>
          <w:i/>
          <w:sz w:val="24"/>
          <w:szCs w:val="24"/>
        </w:rPr>
        <w:t>f</w:t>
      </w:r>
      <w:r w:rsidRPr="00BD6DAE">
        <w:rPr>
          <w:rFonts w:ascii="楷体" w:eastAsia="楷体" w:hAnsi="楷体"/>
          <w:sz w:val="24"/>
          <w:szCs w:val="24"/>
        </w:rPr>
        <w:t>、波长</w:t>
      </w:r>
      <w:r w:rsidRPr="00BD6DAE">
        <w:rPr>
          <w:rFonts w:ascii="楷体" w:eastAsia="楷体" w:hAnsi="楷体"/>
          <w:i/>
          <w:sz w:val="24"/>
          <w:szCs w:val="24"/>
        </w:rPr>
        <w:t>λ</w:t>
      </w:r>
      <w:r w:rsidRPr="00BD6DAE">
        <w:rPr>
          <w:rFonts w:ascii="楷体" w:eastAsia="楷体" w:hAnsi="楷体"/>
          <w:sz w:val="24"/>
          <w:szCs w:val="24"/>
        </w:rPr>
        <w:t>和波速</w:t>
      </w:r>
      <w:r w:rsidRPr="00BD6DAE">
        <w:rPr>
          <w:rFonts w:ascii="楷体" w:eastAsia="楷体" w:hAnsi="楷体"/>
          <w:i/>
          <w:sz w:val="24"/>
          <w:szCs w:val="24"/>
        </w:rPr>
        <w:t>v</w:t>
      </w:r>
      <w:r w:rsidRPr="00BD6DAE">
        <w:rPr>
          <w:rFonts w:ascii="楷体" w:eastAsia="楷体" w:hAnsi="楷体"/>
          <w:sz w:val="24"/>
          <w:szCs w:val="24"/>
        </w:rPr>
        <w:t>。通过示波器可观测到可视化波形如图</w:t>
      </w:r>
      <w:r w:rsidRPr="00BD6DAE">
        <w:rPr>
          <w:rFonts w:ascii="楷体" w:eastAsia="楷体" w:hAnsi="楷体" w:hint="eastAsia"/>
          <w:sz w:val="24"/>
          <w:szCs w:val="24"/>
        </w:rPr>
        <w:t>5</w:t>
      </w:r>
      <w:r w:rsidRPr="00BD6DAE">
        <w:rPr>
          <w:rFonts w:ascii="楷体" w:eastAsia="楷体" w:hAnsi="楷体"/>
          <w:sz w:val="24"/>
          <w:szCs w:val="24"/>
        </w:rPr>
        <w:t>所示。频率是声源（或某一质点）1秒内来回振动的次数(单位为赫兹Hz)，而声源完成一次全振动经过的时间为一个周期T，其单位为秒。显然，</w:t>
      </w:r>
      <w:r w:rsidRPr="00BD6DAE">
        <w:rPr>
          <w:rFonts w:ascii="楷体" w:eastAsia="楷体" w:hAnsi="楷体"/>
          <w:i/>
          <w:sz w:val="24"/>
          <w:szCs w:val="24"/>
        </w:rPr>
        <w:t>f</w:t>
      </w:r>
      <w:r w:rsidRPr="00BD6DAE">
        <w:rPr>
          <w:rFonts w:ascii="楷体" w:eastAsia="楷体" w:hAnsi="楷体"/>
          <w:sz w:val="24"/>
          <w:szCs w:val="24"/>
        </w:rPr>
        <w:t>＝1/T。频率与人耳主观感觉声音的音调有关。频率越高，音调也越高。振幅与声音的强度有关。波长是声波在一个周期内传播的距离，也是波形图中相邻波峰（或波谷）的距离。这三者的关系是</w:t>
      </w:r>
      <w:r w:rsidRPr="00BD6DAE">
        <w:rPr>
          <w:rFonts w:ascii="楷体" w:eastAsia="楷体" w:hAnsi="楷体"/>
          <w:i/>
          <w:sz w:val="24"/>
          <w:szCs w:val="24"/>
        </w:rPr>
        <w:t>v</w:t>
      </w:r>
      <w:r w:rsidRPr="00BD6DAE">
        <w:rPr>
          <w:rFonts w:ascii="楷体" w:eastAsia="楷体" w:hAnsi="楷体"/>
          <w:sz w:val="24"/>
          <w:szCs w:val="24"/>
        </w:rPr>
        <w:t>=</w:t>
      </w:r>
      <w:proofErr w:type="spellStart"/>
      <w:r w:rsidRPr="00BD6DAE">
        <w:rPr>
          <w:rFonts w:ascii="楷体" w:eastAsia="楷体" w:hAnsi="楷体"/>
          <w:i/>
          <w:sz w:val="24"/>
          <w:szCs w:val="24"/>
        </w:rPr>
        <w:t>λf</w:t>
      </w:r>
      <w:proofErr w:type="spellEnd"/>
      <w:r w:rsidRPr="00BD6DAE">
        <w:rPr>
          <w:rFonts w:ascii="楷体" w:eastAsia="楷体" w:hAnsi="楷体"/>
          <w:sz w:val="24"/>
          <w:szCs w:val="24"/>
        </w:rPr>
        <w:t>。</w:t>
      </w:r>
    </w:p>
    <w:p w:rsidR="00624C5E" w:rsidRPr="00BD6DAE" w:rsidRDefault="00624C5E" w:rsidP="00624C5E">
      <w:pPr>
        <w:shd w:val="clear" w:color="auto" w:fill="FFFFFF"/>
        <w:adjustRightInd w:val="0"/>
        <w:snapToGrid w:val="0"/>
        <w:spacing w:line="240" w:lineRule="atLeast"/>
        <w:ind w:firstLineChars="250" w:firstLine="600"/>
        <w:rPr>
          <w:rFonts w:ascii="楷体" w:eastAsia="楷体" w:hAnsi="楷体"/>
          <w:sz w:val="24"/>
          <w:szCs w:val="24"/>
        </w:rPr>
      </w:pPr>
      <w:r w:rsidRPr="00BD6DAE">
        <w:rPr>
          <w:rFonts w:ascii="楷体" w:eastAsia="楷体" w:hAnsi="楷体"/>
          <w:sz w:val="24"/>
          <w:szCs w:val="24"/>
        </w:rPr>
        <w:t>人耳能感觉到的声波频率范围在20～20000Hz，称为音频波。在这个频率范围以外的振动波，就其物理特性而言与声波相似，但在人类不引起声音感觉。声速亦称音速，是声波通过介质传播的速度，它和介质的性质与状态(如温度)等因素有关。在空气中声速为334.8m/s(22℃时)，水中声速为1440m/s，在钢铁中声速为5000m/s。</w:t>
      </w:r>
    </w:p>
    <w:p w:rsidR="00624C5E" w:rsidRPr="00BD6DAE" w:rsidRDefault="00624C5E" w:rsidP="00624C5E">
      <w:pPr>
        <w:shd w:val="clear" w:color="auto" w:fill="FFFFFF"/>
        <w:adjustRightInd w:val="0"/>
        <w:snapToGrid w:val="0"/>
        <w:spacing w:line="240" w:lineRule="atLeast"/>
        <w:ind w:firstLineChars="250" w:firstLine="600"/>
        <w:rPr>
          <w:rFonts w:ascii="楷体" w:eastAsia="楷体" w:hAnsi="楷体"/>
          <w:sz w:val="24"/>
          <w:szCs w:val="24"/>
        </w:rPr>
      </w:pPr>
      <w:r w:rsidRPr="00BD6DAE">
        <w:rPr>
          <w:rFonts w:ascii="楷体" w:eastAsia="楷体" w:hAnsi="楷体"/>
          <w:sz w:val="24"/>
          <w:szCs w:val="24"/>
        </w:rPr>
        <w:lastRenderedPageBreak/>
        <w:t>现实世界中充斥着各种各样的声波，但因为声波的能量随扩展的距离逐渐消耗，最后声音消失，一旦声源远离接受者就无法准确获得信息。早在十八世纪欧洲已有“电话”一词，用来指用线串成的话筒（以线串起杯子）。电话的出现要归功于贝尔，早期电话机的原理为：说话声音为空气里的复合振动，可传输到固体上，通过电脉冲于导电金属上传递。</w:t>
      </w:r>
    </w:p>
    <w:p w:rsidR="00624C5E" w:rsidRPr="00BD6DAE" w:rsidRDefault="00624C5E" w:rsidP="00624C5E">
      <w:pPr>
        <w:shd w:val="clear" w:color="auto" w:fill="FFFFFF"/>
        <w:adjustRightInd w:val="0"/>
        <w:snapToGrid w:val="0"/>
        <w:spacing w:line="240" w:lineRule="atLeast"/>
        <w:ind w:firstLineChars="250" w:firstLine="600"/>
        <w:rPr>
          <w:rFonts w:ascii="楷体" w:eastAsia="楷体" w:hAnsi="楷体"/>
          <w:sz w:val="24"/>
          <w:szCs w:val="24"/>
        </w:rPr>
      </w:pPr>
      <w:r w:rsidRPr="00BD6DAE">
        <w:rPr>
          <w:rFonts w:ascii="楷体" w:eastAsia="楷体" w:hAnsi="楷体"/>
          <w:sz w:val="24"/>
          <w:szCs w:val="24"/>
        </w:rPr>
        <w:t>随着现代移动通信技术的快速发展，声音信号的传递借助电磁波传送。电磁波能够在真空中传播，不但传播速度快，而且频率范围广，但它在水中虽然频率</w:t>
      </w:r>
      <w:proofErr w:type="gramStart"/>
      <w:r w:rsidRPr="00BD6DAE">
        <w:rPr>
          <w:rFonts w:ascii="楷体" w:eastAsia="楷体" w:hAnsi="楷体"/>
          <w:sz w:val="24"/>
          <w:szCs w:val="24"/>
        </w:rPr>
        <w:t>不变但</w:t>
      </w:r>
      <w:proofErr w:type="gramEnd"/>
      <w:r w:rsidRPr="00BD6DAE">
        <w:rPr>
          <w:rFonts w:ascii="楷体" w:eastAsia="楷体" w:hAnsi="楷体"/>
          <w:sz w:val="24"/>
          <w:szCs w:val="24"/>
        </w:rPr>
        <w:t>却会被吸收而急剧衰减。和我们关系最密切的就是手机这种移动通信工具，它兼具发射和接收这两种功能，在同步地球卫星的协助下能使通信范围几乎覆盖地球上的每个角落。</w:t>
      </w:r>
    </w:p>
    <w:p w:rsidR="00C52163" w:rsidRDefault="00C52163" w:rsidP="00624C5E">
      <w:pPr>
        <w:shd w:val="clear" w:color="auto" w:fill="FFFFFF"/>
        <w:adjustRightInd w:val="0"/>
        <w:snapToGrid w:val="0"/>
        <w:spacing w:line="240" w:lineRule="atLeast"/>
        <w:ind w:firstLineChars="250" w:firstLine="600"/>
        <w:rPr>
          <w:rFonts w:asciiTheme="minorEastAsia" w:eastAsiaTheme="minorEastAsia" w:hAnsiTheme="minorEastAsia" w:hint="eastAsia"/>
          <w:sz w:val="24"/>
          <w:szCs w:val="24"/>
        </w:rPr>
      </w:pPr>
    </w:p>
    <w:p w:rsidR="00624C5E" w:rsidRPr="00C52163" w:rsidRDefault="00624C5E" w:rsidP="00C52163">
      <w:pPr>
        <w:shd w:val="clear" w:color="auto" w:fill="FFFFFF"/>
        <w:adjustRightInd w:val="0"/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  <w:r w:rsidRPr="00C52163">
        <w:rPr>
          <w:rFonts w:asciiTheme="minorEastAsia" w:eastAsiaTheme="minorEastAsia" w:hAnsiTheme="minorEastAsia"/>
          <w:sz w:val="24"/>
          <w:szCs w:val="24"/>
        </w:rPr>
        <w:t>请根据上述材料和你学过的物理知识，回答下列问题：</w:t>
      </w:r>
    </w:p>
    <w:p w:rsidR="00624C5E" w:rsidRPr="00BD6DAE" w:rsidRDefault="00624C5E" w:rsidP="00624C5E">
      <w:pPr>
        <w:adjustRightInd w:val="0"/>
        <w:snapToGrid w:val="0"/>
        <w:spacing w:line="360" w:lineRule="exact"/>
        <w:ind w:leftChars="150" w:left="840" w:hangingChars="250" w:hanging="525"/>
        <w:rPr>
          <w:rFonts w:ascii="Times New Roman" w:hAnsi="Times New Roman"/>
          <w:szCs w:val="21"/>
        </w:rPr>
      </w:pPr>
      <w:r w:rsidRPr="00BD6DAE">
        <w:rPr>
          <w:rFonts w:ascii="Times New Roman" w:hAnsi="Times New Roman"/>
          <w:szCs w:val="21"/>
          <w:shd w:val="clear" w:color="auto" w:fill="FFFFFF"/>
        </w:rPr>
        <w:t>（</w:t>
      </w:r>
      <w:r w:rsidRPr="00BD6DAE">
        <w:rPr>
          <w:rFonts w:ascii="Times New Roman" w:hAnsi="Times New Roman"/>
          <w:szCs w:val="21"/>
          <w:shd w:val="clear" w:color="auto" w:fill="FFFFFF"/>
        </w:rPr>
        <w:t>1</w:t>
      </w:r>
      <w:r w:rsidRPr="00BD6DAE">
        <w:rPr>
          <w:rFonts w:ascii="Times New Roman" w:hAnsi="Times New Roman"/>
          <w:szCs w:val="21"/>
          <w:shd w:val="clear" w:color="auto" w:fill="FFFFFF"/>
        </w:rPr>
        <w:t>）传声筒</w:t>
      </w:r>
      <w:proofErr w:type="gramStart"/>
      <w:r w:rsidRPr="00BD6DAE">
        <w:rPr>
          <w:rFonts w:ascii="Times New Roman" w:hAnsi="Times New Roman"/>
          <w:szCs w:val="21"/>
          <w:shd w:val="clear" w:color="auto" w:fill="FFFFFF"/>
        </w:rPr>
        <w:t>”</w:t>
      </w:r>
      <w:proofErr w:type="gramEnd"/>
      <w:r w:rsidRPr="00BD6DAE">
        <w:rPr>
          <w:rFonts w:ascii="Times New Roman" w:hAnsi="Times New Roman"/>
          <w:szCs w:val="21"/>
          <w:shd w:val="clear" w:color="auto" w:fill="FFFFFF"/>
        </w:rPr>
        <w:t>的展示项目，形象地向观众展示了：当一名观众在管路一侧发声，管路中的</w:t>
      </w:r>
      <w:r w:rsidRPr="00BD6DAE">
        <w:rPr>
          <w:rFonts w:ascii="Times New Roman" w:hAnsi="Times New Roman"/>
          <w:szCs w:val="21"/>
          <w:shd w:val="clear" w:color="auto" w:fill="FFFFFF"/>
        </w:rPr>
        <w:t>_______</w:t>
      </w:r>
      <w:r w:rsidRPr="00BD6DAE">
        <w:rPr>
          <w:rFonts w:ascii="Times New Roman" w:hAnsi="Times New Roman"/>
          <w:szCs w:val="21"/>
          <w:shd w:val="clear" w:color="auto" w:fill="FFFFFF"/>
        </w:rPr>
        <w:t>产生震荡，另一侧的观众能够听到传输的声音，两人可进行对话。</w:t>
      </w:r>
    </w:p>
    <w:p w:rsidR="00C52163" w:rsidRDefault="00C52163" w:rsidP="00624C5E">
      <w:pPr>
        <w:adjustRightInd w:val="0"/>
        <w:snapToGrid w:val="0"/>
        <w:spacing w:line="360" w:lineRule="exact"/>
        <w:ind w:firstLineChars="150" w:firstLine="315"/>
        <w:rPr>
          <w:rFonts w:ascii="Times New Roman" w:hAnsi="Times New Roman" w:hint="eastAsia"/>
          <w:szCs w:val="21"/>
        </w:rPr>
      </w:pPr>
    </w:p>
    <w:p w:rsidR="00624C5E" w:rsidRPr="00BD6DAE" w:rsidRDefault="00624C5E" w:rsidP="00624C5E">
      <w:pPr>
        <w:adjustRightInd w:val="0"/>
        <w:snapToGrid w:val="0"/>
        <w:spacing w:line="360" w:lineRule="exact"/>
        <w:ind w:firstLineChars="150" w:firstLine="315"/>
        <w:rPr>
          <w:rFonts w:ascii="Times New Roman" w:hAnsi="Times New Roman"/>
          <w:szCs w:val="21"/>
          <w:u w:val="single"/>
          <w:shd w:val="clear" w:color="auto" w:fill="FFFFFF"/>
        </w:rPr>
      </w:pPr>
      <w:r w:rsidRPr="00BD6DAE">
        <w:rPr>
          <w:rFonts w:ascii="Times New Roman" w:hAnsi="Times New Roman"/>
          <w:szCs w:val="21"/>
        </w:rPr>
        <w:t>（</w:t>
      </w:r>
      <w:r w:rsidRPr="00BD6DAE">
        <w:rPr>
          <w:rFonts w:ascii="Times New Roman" w:hAnsi="Times New Roman"/>
          <w:szCs w:val="21"/>
        </w:rPr>
        <w:t>2</w:t>
      </w:r>
      <w:r w:rsidRPr="00BD6DAE">
        <w:rPr>
          <w:rFonts w:ascii="Times New Roman" w:hAnsi="Times New Roman"/>
          <w:szCs w:val="21"/>
        </w:rPr>
        <w:t>）</w:t>
      </w:r>
      <w:r w:rsidRPr="00BD6DAE">
        <w:rPr>
          <w:rFonts w:ascii="Times New Roman" w:hAnsi="Times New Roman"/>
          <w:szCs w:val="21"/>
          <w:shd w:val="clear" w:color="auto" w:fill="FFFFFF"/>
        </w:rPr>
        <w:t>以下应用或工具利用</w:t>
      </w:r>
      <w:r w:rsidRPr="00BD6DAE">
        <w:rPr>
          <w:rFonts w:ascii="Times New Roman" w:hAnsi="Times New Roman"/>
          <w:szCs w:val="21"/>
          <w:shd w:val="clear" w:color="auto" w:fill="FFFFFF"/>
        </w:rPr>
        <w:t>“</w:t>
      </w:r>
      <w:r w:rsidRPr="00BD6DAE">
        <w:rPr>
          <w:rFonts w:ascii="Times New Roman" w:hAnsi="Times New Roman"/>
          <w:szCs w:val="21"/>
          <w:shd w:val="clear" w:color="auto" w:fill="FFFFFF"/>
        </w:rPr>
        <w:t>传声筒</w:t>
      </w:r>
      <w:r w:rsidRPr="00BD6DAE">
        <w:rPr>
          <w:rFonts w:ascii="Times New Roman" w:hAnsi="Times New Roman"/>
          <w:szCs w:val="21"/>
          <w:shd w:val="clear" w:color="auto" w:fill="FFFFFF"/>
        </w:rPr>
        <w:t>”</w:t>
      </w:r>
      <w:r w:rsidRPr="00BD6DAE">
        <w:rPr>
          <w:rFonts w:ascii="Times New Roman" w:hAnsi="Times New Roman"/>
          <w:szCs w:val="21"/>
          <w:shd w:val="clear" w:color="auto" w:fill="FFFFFF"/>
        </w:rPr>
        <w:t>原理的是</w:t>
      </w:r>
      <w:r w:rsidR="00C52163">
        <w:rPr>
          <w:rFonts w:ascii="Times New Roman" w:hAnsi="Times New Roman" w:hint="eastAsia"/>
          <w:szCs w:val="21"/>
          <w:shd w:val="clear" w:color="auto" w:fill="FFFFFF"/>
        </w:rPr>
        <w:t>（</w:t>
      </w:r>
      <w:r w:rsidR="00C52163">
        <w:rPr>
          <w:rFonts w:ascii="Times New Roman" w:hAnsi="Times New Roman" w:hint="eastAsia"/>
          <w:szCs w:val="21"/>
          <w:shd w:val="clear" w:color="auto" w:fill="FFFFFF"/>
        </w:rPr>
        <w:t xml:space="preserve">    </w:t>
      </w:r>
      <w:r w:rsidR="00C52163">
        <w:rPr>
          <w:rFonts w:ascii="Times New Roman" w:hAnsi="Times New Roman" w:hint="eastAsia"/>
          <w:szCs w:val="21"/>
          <w:shd w:val="clear" w:color="auto" w:fill="FFFFFF"/>
        </w:rPr>
        <w:t>）</w:t>
      </w:r>
    </w:p>
    <w:p w:rsidR="00624C5E" w:rsidRPr="00BD6DAE" w:rsidRDefault="00624C5E" w:rsidP="00624C5E">
      <w:pPr>
        <w:adjustRightInd w:val="0"/>
        <w:snapToGrid w:val="0"/>
        <w:spacing w:line="360" w:lineRule="exact"/>
        <w:ind w:firstLineChars="400" w:firstLine="840"/>
        <w:rPr>
          <w:rFonts w:ascii="Times New Roman" w:hAnsi="Times New Roman"/>
          <w:szCs w:val="21"/>
          <w:shd w:val="clear" w:color="auto" w:fill="FFFFFF"/>
        </w:rPr>
      </w:pPr>
      <w:r w:rsidRPr="00BD6DAE">
        <w:rPr>
          <w:rFonts w:ascii="Times New Roman" w:hAnsi="Times New Roman"/>
          <w:szCs w:val="21"/>
          <w:shd w:val="clear" w:color="auto" w:fill="FFFFFF"/>
        </w:rPr>
        <w:t xml:space="preserve">A. </w:t>
      </w:r>
      <w:r w:rsidRPr="00BD6DAE">
        <w:rPr>
          <w:rFonts w:ascii="Times New Roman" w:hAnsi="Times New Roman"/>
          <w:szCs w:val="21"/>
          <w:shd w:val="clear" w:color="auto" w:fill="FFFFFF"/>
        </w:rPr>
        <w:t>医生给病人看病用的听诊器</w:t>
      </w:r>
      <w:r w:rsidRPr="00BD6DAE">
        <w:rPr>
          <w:rFonts w:ascii="Times New Roman" w:hAnsi="Times New Roman" w:hint="eastAsia"/>
          <w:szCs w:val="21"/>
          <w:shd w:val="clear" w:color="auto" w:fill="FFFFFF"/>
        </w:rPr>
        <w:t xml:space="preserve">      </w:t>
      </w:r>
      <w:r w:rsidRPr="00BD6DAE">
        <w:rPr>
          <w:rFonts w:ascii="Times New Roman" w:hAnsi="Times New Roman"/>
          <w:szCs w:val="21"/>
          <w:shd w:val="clear" w:color="auto" w:fill="FFFFFF"/>
        </w:rPr>
        <w:t xml:space="preserve">B. </w:t>
      </w:r>
      <w:r w:rsidRPr="00BD6DAE">
        <w:rPr>
          <w:rFonts w:ascii="Times New Roman" w:hAnsi="Times New Roman"/>
          <w:szCs w:val="21"/>
          <w:shd w:val="clear" w:color="auto" w:fill="FFFFFF"/>
        </w:rPr>
        <w:t>水杯琴</w:t>
      </w:r>
    </w:p>
    <w:p w:rsidR="00624C5E" w:rsidRPr="00BD6DAE" w:rsidRDefault="00624C5E" w:rsidP="00624C5E">
      <w:pPr>
        <w:adjustRightInd w:val="0"/>
        <w:snapToGrid w:val="0"/>
        <w:spacing w:line="360" w:lineRule="exact"/>
        <w:ind w:firstLineChars="400" w:firstLine="840"/>
        <w:rPr>
          <w:rFonts w:ascii="Times New Roman" w:hAnsi="Times New Roman"/>
          <w:szCs w:val="21"/>
          <w:shd w:val="clear" w:color="auto" w:fill="FFFFFF"/>
        </w:rPr>
      </w:pPr>
      <w:r w:rsidRPr="00BD6DAE">
        <w:rPr>
          <w:rFonts w:ascii="Times New Roman" w:hAnsi="Times New Roman"/>
          <w:szCs w:val="21"/>
          <w:shd w:val="clear" w:color="auto" w:fill="FFFFFF"/>
        </w:rPr>
        <w:t xml:space="preserve">C. </w:t>
      </w:r>
      <w:r w:rsidRPr="00BD6DAE">
        <w:rPr>
          <w:rFonts w:ascii="Times New Roman" w:hAnsi="Times New Roman"/>
          <w:szCs w:val="21"/>
          <w:shd w:val="clear" w:color="auto" w:fill="FFFFFF"/>
        </w:rPr>
        <w:t>天坛回音壁</w:t>
      </w:r>
      <w:r w:rsidRPr="00BD6DAE">
        <w:rPr>
          <w:rFonts w:ascii="Times New Roman" w:hAnsi="Times New Roman" w:hint="eastAsia"/>
          <w:szCs w:val="21"/>
          <w:shd w:val="clear" w:color="auto" w:fill="FFFFFF"/>
        </w:rPr>
        <w:t xml:space="preserve">                    </w:t>
      </w:r>
      <w:r w:rsidRPr="00BD6DAE">
        <w:rPr>
          <w:rFonts w:ascii="Times New Roman" w:hAnsi="Times New Roman"/>
          <w:szCs w:val="21"/>
          <w:shd w:val="clear" w:color="auto" w:fill="FFFFFF"/>
        </w:rPr>
        <w:t xml:space="preserve">D. </w:t>
      </w:r>
      <w:r w:rsidRPr="00BD6DAE">
        <w:rPr>
          <w:rFonts w:ascii="Times New Roman" w:hAnsi="Times New Roman"/>
          <w:szCs w:val="21"/>
          <w:shd w:val="clear" w:color="auto" w:fill="FFFFFF"/>
        </w:rPr>
        <w:t>超声波医学检查</w:t>
      </w:r>
    </w:p>
    <w:p w:rsidR="00C52163" w:rsidRDefault="00C52163" w:rsidP="00624C5E">
      <w:pPr>
        <w:adjustRightInd w:val="0"/>
        <w:snapToGrid w:val="0"/>
        <w:spacing w:line="360" w:lineRule="exact"/>
        <w:ind w:firstLineChars="150" w:firstLine="315"/>
        <w:rPr>
          <w:rFonts w:ascii="Times New Roman" w:hAnsi="Times New Roman" w:hint="eastAsia"/>
          <w:szCs w:val="21"/>
          <w:shd w:val="clear" w:color="auto" w:fill="FFFFFF"/>
        </w:rPr>
      </w:pPr>
    </w:p>
    <w:p w:rsidR="00624C5E" w:rsidRPr="00BD6DAE" w:rsidRDefault="00624C5E" w:rsidP="00624C5E">
      <w:pPr>
        <w:adjustRightInd w:val="0"/>
        <w:snapToGrid w:val="0"/>
        <w:spacing w:line="360" w:lineRule="exact"/>
        <w:ind w:firstLineChars="150" w:firstLine="315"/>
        <w:rPr>
          <w:rFonts w:ascii="Times New Roman" w:hAnsi="Times New Roman"/>
          <w:szCs w:val="21"/>
        </w:rPr>
      </w:pPr>
      <w:r w:rsidRPr="00BD6DAE">
        <w:rPr>
          <w:rFonts w:ascii="Times New Roman" w:hAnsi="Times New Roman"/>
          <w:szCs w:val="21"/>
          <w:shd w:val="clear" w:color="auto" w:fill="FFFFFF"/>
        </w:rPr>
        <w:t>（</w:t>
      </w:r>
      <w:r w:rsidRPr="00BD6DAE">
        <w:rPr>
          <w:rFonts w:ascii="Times New Roman" w:hAnsi="Times New Roman"/>
          <w:szCs w:val="21"/>
          <w:shd w:val="clear" w:color="auto" w:fill="FFFFFF"/>
        </w:rPr>
        <w:t>3</w:t>
      </w:r>
      <w:r w:rsidRPr="00BD6DAE">
        <w:rPr>
          <w:rFonts w:ascii="Times New Roman" w:hAnsi="Times New Roman"/>
          <w:szCs w:val="21"/>
          <w:shd w:val="clear" w:color="auto" w:fill="FFFFFF"/>
        </w:rPr>
        <w:t>）</w:t>
      </w:r>
      <w:r w:rsidRPr="00BD6DAE">
        <w:rPr>
          <w:rFonts w:ascii="Times New Roman" w:hAnsi="Times New Roman"/>
          <w:szCs w:val="21"/>
        </w:rPr>
        <w:t>下列说法中正确的是</w:t>
      </w:r>
      <w:r w:rsidR="00C52163">
        <w:rPr>
          <w:rFonts w:ascii="Times New Roman" w:hAnsi="Times New Roman" w:hint="eastAsia"/>
          <w:szCs w:val="21"/>
          <w:shd w:val="clear" w:color="auto" w:fill="FFFFFF"/>
        </w:rPr>
        <w:t>（</w:t>
      </w:r>
      <w:r w:rsidR="00C52163">
        <w:rPr>
          <w:rFonts w:ascii="Times New Roman" w:hAnsi="Times New Roman" w:hint="eastAsia"/>
          <w:szCs w:val="21"/>
          <w:shd w:val="clear" w:color="auto" w:fill="FFFFFF"/>
        </w:rPr>
        <w:t xml:space="preserve">    </w:t>
      </w:r>
      <w:r w:rsidR="00C52163">
        <w:rPr>
          <w:rFonts w:ascii="Times New Roman" w:hAnsi="Times New Roman" w:hint="eastAsia"/>
          <w:szCs w:val="21"/>
          <w:shd w:val="clear" w:color="auto" w:fill="FFFFFF"/>
        </w:rPr>
        <w:t>）</w:t>
      </w:r>
    </w:p>
    <w:p w:rsidR="00624C5E" w:rsidRPr="00BD6DAE" w:rsidRDefault="00624C5E" w:rsidP="00C52163">
      <w:pPr>
        <w:adjustRightInd w:val="0"/>
        <w:snapToGrid w:val="0"/>
        <w:spacing w:line="360" w:lineRule="exact"/>
        <w:ind w:leftChars="405" w:left="850"/>
        <w:rPr>
          <w:rFonts w:ascii="Times New Roman" w:hAnsi="Times New Roman"/>
          <w:szCs w:val="21"/>
        </w:rPr>
      </w:pPr>
      <w:r w:rsidRPr="00BD6DAE">
        <w:rPr>
          <w:rFonts w:ascii="Times New Roman" w:hAnsi="Times New Roman"/>
          <w:szCs w:val="21"/>
        </w:rPr>
        <w:t>A</w:t>
      </w:r>
      <w:r w:rsidRPr="00BD6DAE">
        <w:rPr>
          <w:rFonts w:ascii="Times New Roman" w:hAnsi="Times New Roman"/>
          <w:szCs w:val="21"/>
        </w:rPr>
        <w:t>．一切发声的物体都在振动</w:t>
      </w:r>
    </w:p>
    <w:p w:rsidR="00624C5E" w:rsidRPr="00BD6DAE" w:rsidRDefault="00624C5E" w:rsidP="00624C5E">
      <w:pPr>
        <w:adjustRightInd w:val="0"/>
        <w:snapToGrid w:val="0"/>
        <w:spacing w:line="360" w:lineRule="exact"/>
        <w:ind w:firstLineChars="400" w:firstLine="840"/>
        <w:rPr>
          <w:rFonts w:ascii="Times New Roman" w:hAnsi="Times New Roman"/>
          <w:szCs w:val="21"/>
        </w:rPr>
      </w:pPr>
      <w:r w:rsidRPr="00BD6DAE">
        <w:rPr>
          <w:rFonts w:ascii="Times New Roman" w:hAnsi="Times New Roman"/>
          <w:szCs w:val="21"/>
        </w:rPr>
        <w:t>B</w:t>
      </w:r>
      <w:r w:rsidRPr="00BD6DAE">
        <w:rPr>
          <w:rFonts w:ascii="Times New Roman" w:hAnsi="Times New Roman"/>
          <w:szCs w:val="21"/>
        </w:rPr>
        <w:t>．声音的传播速度一定是</w:t>
      </w:r>
      <w:r w:rsidRPr="00BD6DAE">
        <w:rPr>
          <w:rFonts w:ascii="Times New Roman" w:hAnsi="Times New Roman"/>
          <w:szCs w:val="21"/>
        </w:rPr>
        <w:t>340m/s</w:t>
      </w:r>
    </w:p>
    <w:p w:rsidR="00624C5E" w:rsidRPr="00BD6DAE" w:rsidRDefault="00624C5E" w:rsidP="00624C5E">
      <w:pPr>
        <w:adjustRightInd w:val="0"/>
        <w:snapToGrid w:val="0"/>
        <w:spacing w:line="360" w:lineRule="exact"/>
        <w:ind w:firstLineChars="400" w:firstLine="840"/>
        <w:rPr>
          <w:rFonts w:ascii="Times New Roman" w:hAnsi="Times New Roman"/>
          <w:szCs w:val="21"/>
        </w:rPr>
      </w:pPr>
      <w:r w:rsidRPr="00BD6DAE">
        <w:rPr>
          <w:rFonts w:ascii="Times New Roman" w:hAnsi="Times New Roman"/>
          <w:szCs w:val="21"/>
        </w:rPr>
        <w:t>C</w:t>
      </w:r>
      <w:r w:rsidRPr="00BD6DAE">
        <w:rPr>
          <w:rFonts w:ascii="Times New Roman" w:hAnsi="Times New Roman"/>
          <w:szCs w:val="21"/>
        </w:rPr>
        <w:t>．声和电磁波都能传递信息，且都可以在真空中传播</w:t>
      </w:r>
    </w:p>
    <w:p w:rsidR="00624C5E" w:rsidRPr="00BD6DAE" w:rsidRDefault="00624C5E" w:rsidP="00624C5E">
      <w:pPr>
        <w:adjustRightInd w:val="0"/>
        <w:snapToGrid w:val="0"/>
        <w:spacing w:line="360" w:lineRule="exact"/>
        <w:ind w:firstLineChars="400" w:firstLine="840"/>
        <w:rPr>
          <w:rFonts w:ascii="Times New Roman" w:hAnsi="Times New Roman"/>
          <w:szCs w:val="21"/>
        </w:rPr>
      </w:pPr>
      <w:r w:rsidRPr="00BD6DAE">
        <w:rPr>
          <w:rFonts w:ascii="Times New Roman" w:hAnsi="Times New Roman"/>
          <w:szCs w:val="21"/>
        </w:rPr>
        <w:t>D</w:t>
      </w:r>
      <w:r w:rsidRPr="00BD6DAE">
        <w:rPr>
          <w:rFonts w:ascii="Times New Roman" w:hAnsi="Times New Roman"/>
          <w:szCs w:val="21"/>
        </w:rPr>
        <w:t>．潜入水中的潜艇通信使用电磁波</w:t>
      </w:r>
    </w:p>
    <w:p w:rsidR="00C52163" w:rsidRDefault="00C52163" w:rsidP="00624C5E">
      <w:pPr>
        <w:adjustRightInd w:val="0"/>
        <w:snapToGrid w:val="0"/>
        <w:spacing w:line="360" w:lineRule="exact"/>
        <w:ind w:firstLineChars="150" w:firstLine="315"/>
        <w:rPr>
          <w:rFonts w:ascii="Times New Roman" w:hAnsi="Times New Roman" w:hint="eastAsia"/>
          <w:szCs w:val="21"/>
          <w:shd w:val="clear" w:color="auto" w:fill="FFFFFF"/>
        </w:rPr>
      </w:pPr>
    </w:p>
    <w:p w:rsidR="00624C5E" w:rsidRPr="00BD6DAE" w:rsidRDefault="00624C5E" w:rsidP="00624C5E">
      <w:pPr>
        <w:adjustRightInd w:val="0"/>
        <w:snapToGrid w:val="0"/>
        <w:spacing w:line="360" w:lineRule="exact"/>
        <w:ind w:firstLineChars="150" w:firstLine="315"/>
        <w:rPr>
          <w:rFonts w:ascii="Times New Roman" w:hAnsi="Times New Roman"/>
          <w:szCs w:val="21"/>
          <w:shd w:val="clear" w:color="auto" w:fill="FFFFFF"/>
        </w:rPr>
      </w:pPr>
      <w:r w:rsidRPr="00BD6DAE">
        <w:rPr>
          <w:rFonts w:ascii="Times New Roman" w:hAnsi="Times New Roman"/>
          <w:szCs w:val="21"/>
          <w:shd w:val="clear" w:color="auto" w:fill="FFFFFF"/>
        </w:rPr>
        <w:t>（</w:t>
      </w:r>
      <w:r w:rsidRPr="00BD6DAE">
        <w:rPr>
          <w:rFonts w:ascii="Times New Roman" w:hAnsi="Times New Roman"/>
          <w:szCs w:val="21"/>
          <w:shd w:val="clear" w:color="auto" w:fill="FFFFFF"/>
        </w:rPr>
        <w:t>4</w:t>
      </w:r>
      <w:r w:rsidRPr="00BD6DAE">
        <w:rPr>
          <w:rFonts w:ascii="Times New Roman" w:hAnsi="Times New Roman"/>
          <w:szCs w:val="21"/>
          <w:shd w:val="clear" w:color="auto" w:fill="FFFFFF"/>
        </w:rPr>
        <w:t>）一列声波从空气中传入水中，以下说法正确的是</w:t>
      </w:r>
      <w:r w:rsidR="00C52163">
        <w:rPr>
          <w:rFonts w:ascii="Times New Roman" w:hAnsi="Times New Roman" w:hint="eastAsia"/>
          <w:szCs w:val="21"/>
          <w:shd w:val="clear" w:color="auto" w:fill="FFFFFF"/>
        </w:rPr>
        <w:t>（</w:t>
      </w:r>
      <w:r w:rsidR="00C52163">
        <w:rPr>
          <w:rFonts w:ascii="Times New Roman" w:hAnsi="Times New Roman" w:hint="eastAsia"/>
          <w:szCs w:val="21"/>
          <w:shd w:val="clear" w:color="auto" w:fill="FFFFFF"/>
        </w:rPr>
        <w:t xml:space="preserve">    </w:t>
      </w:r>
      <w:r w:rsidR="00C52163">
        <w:rPr>
          <w:rFonts w:ascii="Times New Roman" w:hAnsi="Times New Roman" w:hint="eastAsia"/>
          <w:szCs w:val="21"/>
          <w:shd w:val="clear" w:color="auto" w:fill="FFFFFF"/>
        </w:rPr>
        <w:t>）</w:t>
      </w:r>
    </w:p>
    <w:p w:rsidR="00624C5E" w:rsidRPr="00BD6DAE" w:rsidRDefault="00624C5E" w:rsidP="00624C5E">
      <w:pPr>
        <w:adjustRightInd w:val="0"/>
        <w:snapToGrid w:val="0"/>
        <w:spacing w:line="360" w:lineRule="exact"/>
        <w:ind w:firstLineChars="400" w:firstLine="840"/>
        <w:rPr>
          <w:rFonts w:ascii="Times New Roman" w:hAnsi="Times New Roman"/>
          <w:szCs w:val="21"/>
          <w:shd w:val="clear" w:color="auto" w:fill="FFFFFF"/>
        </w:rPr>
      </w:pPr>
      <w:r w:rsidRPr="00BD6DAE">
        <w:rPr>
          <w:rFonts w:ascii="Times New Roman" w:hAnsi="Times New Roman"/>
          <w:szCs w:val="21"/>
          <w:shd w:val="clear" w:color="auto" w:fill="FFFFFF"/>
        </w:rPr>
        <w:t>A</w:t>
      </w:r>
      <w:r w:rsidRPr="00BD6DAE">
        <w:rPr>
          <w:rFonts w:ascii="Times New Roman" w:hAnsi="Times New Roman"/>
          <w:szCs w:val="21"/>
        </w:rPr>
        <w:t>．</w:t>
      </w:r>
      <w:r w:rsidRPr="00BD6DAE">
        <w:rPr>
          <w:rFonts w:ascii="Times New Roman" w:hAnsi="Times New Roman"/>
          <w:szCs w:val="21"/>
          <w:shd w:val="clear" w:color="auto" w:fill="FFFFFF"/>
        </w:rPr>
        <w:t>波速变大，频率增大</w:t>
      </w:r>
      <w:r w:rsidRPr="00BD6DAE">
        <w:rPr>
          <w:rFonts w:ascii="Times New Roman" w:hAnsi="Times New Roman"/>
          <w:szCs w:val="21"/>
          <w:shd w:val="clear" w:color="auto" w:fill="FFFFFF"/>
        </w:rPr>
        <w:tab/>
      </w:r>
      <w:r w:rsidRPr="00BD6DAE">
        <w:rPr>
          <w:rFonts w:ascii="Times New Roman" w:hAnsi="Times New Roman"/>
          <w:szCs w:val="21"/>
          <w:shd w:val="clear" w:color="auto" w:fill="FFFFFF"/>
        </w:rPr>
        <w:tab/>
      </w:r>
      <w:r w:rsidRPr="00BD6DAE">
        <w:rPr>
          <w:rFonts w:ascii="Times New Roman" w:hAnsi="Times New Roman"/>
          <w:szCs w:val="21"/>
          <w:shd w:val="clear" w:color="auto" w:fill="FFFFFF"/>
        </w:rPr>
        <w:tab/>
      </w:r>
      <w:r w:rsidRPr="00BD6DAE">
        <w:rPr>
          <w:rFonts w:ascii="Times New Roman" w:hAnsi="Times New Roman"/>
          <w:szCs w:val="21"/>
          <w:shd w:val="clear" w:color="auto" w:fill="FFFFFF"/>
        </w:rPr>
        <w:tab/>
        <w:t>B</w:t>
      </w:r>
      <w:r w:rsidRPr="00BD6DAE">
        <w:rPr>
          <w:rFonts w:ascii="Times New Roman" w:hAnsi="Times New Roman"/>
          <w:szCs w:val="21"/>
        </w:rPr>
        <w:t>．</w:t>
      </w:r>
      <w:r w:rsidRPr="00BD6DAE">
        <w:rPr>
          <w:rFonts w:ascii="Times New Roman" w:hAnsi="Times New Roman"/>
          <w:szCs w:val="21"/>
          <w:shd w:val="clear" w:color="auto" w:fill="FFFFFF"/>
        </w:rPr>
        <w:t>波速变小，频率不变</w:t>
      </w:r>
    </w:p>
    <w:p w:rsidR="00624C5E" w:rsidRPr="00BD6DAE" w:rsidRDefault="00624C5E" w:rsidP="00624C5E">
      <w:pPr>
        <w:adjustRightInd w:val="0"/>
        <w:snapToGrid w:val="0"/>
        <w:spacing w:line="360" w:lineRule="exact"/>
        <w:ind w:firstLineChars="400" w:firstLine="840"/>
        <w:rPr>
          <w:rFonts w:ascii="Times New Roman" w:hAnsi="Times New Roman"/>
          <w:szCs w:val="21"/>
          <w:shd w:val="clear" w:color="auto" w:fill="FFFFFF"/>
        </w:rPr>
      </w:pPr>
      <w:r w:rsidRPr="00BD6DAE">
        <w:rPr>
          <w:rFonts w:ascii="Times New Roman" w:hAnsi="Times New Roman"/>
          <w:szCs w:val="21"/>
          <w:shd w:val="clear" w:color="auto" w:fill="FFFFFF"/>
        </w:rPr>
        <w:t>C</w:t>
      </w:r>
      <w:r w:rsidRPr="00BD6DAE">
        <w:rPr>
          <w:rFonts w:ascii="Times New Roman" w:hAnsi="Times New Roman"/>
          <w:szCs w:val="21"/>
        </w:rPr>
        <w:t>．</w:t>
      </w:r>
      <w:r w:rsidRPr="00BD6DAE">
        <w:rPr>
          <w:rFonts w:ascii="Times New Roman" w:hAnsi="Times New Roman"/>
          <w:szCs w:val="21"/>
          <w:shd w:val="clear" w:color="auto" w:fill="FFFFFF"/>
        </w:rPr>
        <w:t>波速变大，波长变长</w:t>
      </w:r>
      <w:r w:rsidRPr="00BD6DAE">
        <w:rPr>
          <w:rFonts w:ascii="Times New Roman" w:hAnsi="Times New Roman"/>
          <w:szCs w:val="21"/>
          <w:shd w:val="clear" w:color="auto" w:fill="FFFFFF"/>
        </w:rPr>
        <w:tab/>
      </w:r>
      <w:r w:rsidRPr="00BD6DAE">
        <w:rPr>
          <w:rFonts w:ascii="Times New Roman" w:hAnsi="Times New Roman"/>
          <w:szCs w:val="21"/>
          <w:shd w:val="clear" w:color="auto" w:fill="FFFFFF"/>
        </w:rPr>
        <w:tab/>
      </w:r>
      <w:r w:rsidRPr="00BD6DAE">
        <w:rPr>
          <w:rFonts w:ascii="Times New Roman" w:hAnsi="Times New Roman"/>
          <w:szCs w:val="21"/>
          <w:shd w:val="clear" w:color="auto" w:fill="FFFFFF"/>
        </w:rPr>
        <w:tab/>
      </w:r>
      <w:r w:rsidRPr="00BD6DAE">
        <w:rPr>
          <w:rFonts w:ascii="Times New Roman" w:hAnsi="Times New Roman"/>
          <w:szCs w:val="21"/>
          <w:shd w:val="clear" w:color="auto" w:fill="FFFFFF"/>
        </w:rPr>
        <w:tab/>
        <w:t>D</w:t>
      </w:r>
      <w:r w:rsidRPr="00BD6DAE">
        <w:rPr>
          <w:rFonts w:ascii="Times New Roman" w:hAnsi="Times New Roman"/>
          <w:szCs w:val="21"/>
        </w:rPr>
        <w:t>．</w:t>
      </w:r>
      <w:r w:rsidRPr="00BD6DAE">
        <w:rPr>
          <w:rFonts w:ascii="Times New Roman" w:hAnsi="Times New Roman"/>
          <w:szCs w:val="21"/>
          <w:shd w:val="clear" w:color="auto" w:fill="FFFFFF"/>
        </w:rPr>
        <w:t>波速变小，波长变长</w:t>
      </w:r>
    </w:p>
    <w:p w:rsidR="00624C5E" w:rsidRPr="00BD6DAE" w:rsidRDefault="00624C5E" w:rsidP="00624C5E"/>
    <w:sectPr w:rsidR="00624C5E" w:rsidRPr="00BD6DAE" w:rsidSect="00524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82C" w:rsidRDefault="0052782C" w:rsidP="00C52163">
      <w:r>
        <w:separator/>
      </w:r>
    </w:p>
  </w:endnote>
  <w:endnote w:type="continuationSeparator" w:id="0">
    <w:p w:rsidR="0052782C" w:rsidRDefault="0052782C" w:rsidP="00C52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82C" w:rsidRDefault="0052782C" w:rsidP="00C52163">
      <w:r>
        <w:separator/>
      </w:r>
    </w:p>
  </w:footnote>
  <w:footnote w:type="continuationSeparator" w:id="0">
    <w:p w:rsidR="0052782C" w:rsidRDefault="0052782C" w:rsidP="00C521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4C5E"/>
    <w:rsid w:val="004B0175"/>
    <w:rsid w:val="00524BA0"/>
    <w:rsid w:val="0052782C"/>
    <w:rsid w:val="00624C5E"/>
    <w:rsid w:val="00C52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2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216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2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216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hxc</dc:creator>
  <cp:lastModifiedBy>微软用户</cp:lastModifiedBy>
  <cp:revision>2</cp:revision>
  <dcterms:created xsi:type="dcterms:W3CDTF">2020-04-12T03:00:00Z</dcterms:created>
  <dcterms:modified xsi:type="dcterms:W3CDTF">2020-04-14T00:02:00Z</dcterms:modified>
</cp:coreProperties>
</file>