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 w:ascii="宋体" w:hAnsi="宋体"/>
          <w:sz w:val="28"/>
          <w:szCs w:val="28"/>
        </w:rPr>
        <w:t>《动画形象——孙悟空》</w:t>
      </w:r>
      <w:r>
        <w:rPr>
          <w:rFonts w:hint="eastAsia"/>
          <w:b/>
          <w:bCs/>
          <w:sz w:val="32"/>
          <w:szCs w:val="32"/>
        </w:rPr>
        <w:t>学习指南</w:t>
      </w:r>
    </w:p>
    <w:p>
      <w:pPr>
        <w:pStyle w:val="9"/>
        <w:numPr>
          <w:numId w:val="0"/>
        </w:numPr>
        <w:ind w:leftChars="0"/>
        <w:rPr>
          <w:rFonts w:ascii="宋体" w:hAnsi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5274310" cy="3705860"/>
            <wp:effectExtent l="0" t="0" r="2540" b="8890"/>
            <wp:wrapTight wrapText="bothSides">
              <wp:wrapPolygon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numPr>
          <w:numId w:val="0"/>
        </w:numPr>
        <w:ind w:left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1.</w:t>
      </w:r>
      <w:r>
        <w:rPr>
          <w:rFonts w:hint="eastAsia" w:ascii="宋体" w:hAnsi="宋体"/>
          <w:sz w:val="28"/>
          <w:szCs w:val="28"/>
        </w:rPr>
        <w:t>导语：同学们，大家好，今天我们来了解《动画形象——孙悟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空》一课。</w:t>
      </w:r>
    </w:p>
    <w:p>
      <w:pPr>
        <w:spacing w:line="360" w:lineRule="auto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2.</w:t>
      </w:r>
      <w:r>
        <w:rPr>
          <w:rFonts w:hint="eastAsia" w:ascii="宋体" w:hAnsi="宋体"/>
          <w:sz w:val="28"/>
          <w:szCs w:val="28"/>
        </w:rPr>
        <w:t>内容简介</w:t>
      </w:r>
    </w:p>
    <w:p>
      <w:pPr>
        <w:spacing w:line="360" w:lineRule="auto"/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（1）孙</w:t>
      </w:r>
      <w:bookmarkStart w:id="0" w:name="_GoBack"/>
      <w:r>
        <w:rPr>
          <w:rFonts w:hint="eastAsia" w:ascii="宋体" w:hAnsi="宋体"/>
          <w:sz w:val="28"/>
          <w:szCs w:val="28"/>
        </w:rPr>
        <w:t>悟空这个动画形象是明代作家吴承恩撰写的神话小说《西游记》中的人物。</w:t>
      </w:r>
    </w:p>
    <w:bookmarkEnd w:id="0"/>
    <w:p>
      <w:pPr>
        <w:spacing w:line="360" w:lineRule="auto"/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</w:t>
      </w: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964年上海美术电影制片厂，根据名著《西游记》片段改编拍摄了动画片《大闹天宫》。它是</w:t>
      </w:r>
      <w:r>
        <w:rPr>
          <w:rFonts w:hint="eastAsia" w:ascii="宋体" w:hAnsi="宋体"/>
          <w:spacing w:val="8"/>
          <w:sz w:val="28"/>
          <w:szCs w:val="28"/>
        </w:rPr>
        <w:t>我国第一部彩色动画长片，是</w:t>
      </w:r>
      <w:r>
        <w:rPr>
          <w:rFonts w:hint="eastAsia" w:ascii="宋体" w:hAnsi="宋体"/>
          <w:sz w:val="28"/>
          <w:szCs w:val="28"/>
        </w:rPr>
        <w:t>由万氏四兄弟等</w:t>
      </w:r>
      <w:r>
        <w:rPr>
          <w:rFonts w:hint="eastAsia" w:ascii="宋体" w:hAnsi="宋体"/>
          <w:spacing w:val="8"/>
          <w:sz w:val="28"/>
          <w:szCs w:val="28"/>
        </w:rPr>
        <w:t>几十位画家历时四年共绘制了</w:t>
      </w:r>
      <w:r>
        <w:rPr>
          <w:rFonts w:ascii="宋体" w:hAnsi="宋体"/>
          <w:spacing w:val="8"/>
          <w:sz w:val="28"/>
          <w:szCs w:val="28"/>
        </w:rPr>
        <w:t>154000</w:t>
      </w:r>
      <w:r>
        <w:rPr>
          <w:rFonts w:hint="eastAsia" w:ascii="宋体" w:hAnsi="宋体"/>
          <w:spacing w:val="8"/>
          <w:sz w:val="28"/>
          <w:szCs w:val="28"/>
        </w:rPr>
        <w:t>多帧图画成。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（3）动漫是影视动画和书籍漫画的统称</w:t>
      </w:r>
    </w:p>
    <w:p>
      <w:pPr>
        <w:spacing w:line="360" w:lineRule="auto"/>
        <w:rPr>
          <w:rFonts w:ascii="宋体" w:hAnsi="宋体"/>
          <w:spacing w:val="8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（4）《大闹天宫》中</w:t>
      </w:r>
      <w:r>
        <w:rPr>
          <w:rFonts w:hint="eastAsia" w:ascii="宋体" w:hAnsi="宋体"/>
          <w:spacing w:val="8"/>
          <w:sz w:val="28"/>
          <w:szCs w:val="28"/>
        </w:rPr>
        <w:t>孙悟空的造型结合了中国传统艺术与民族文化，具有典型的中国特色。它脸部大量借鉴了中国京剧中脸谱的形式，但又不同于戏剧中的脸谱造型，它比戏曲脸谱更加的简化。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（5）孙悟空的动态表现：躯干及四肢变化大，线条流畅表现夸张，用了拟人的表现手法。</w:t>
      </w:r>
    </w:p>
    <w:p>
      <w:pPr>
        <w:rPr>
          <w:rFonts w:ascii="宋体" w:hAnsi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1816DAC"/>
    <w:rsid w:val="002D2D87"/>
    <w:rsid w:val="003309AD"/>
    <w:rsid w:val="003E3646"/>
    <w:rsid w:val="004A5889"/>
    <w:rsid w:val="00677304"/>
    <w:rsid w:val="006A28AE"/>
    <w:rsid w:val="0074549F"/>
    <w:rsid w:val="007C4A02"/>
    <w:rsid w:val="009F6986"/>
    <w:rsid w:val="00A12FB1"/>
    <w:rsid w:val="00C45278"/>
    <w:rsid w:val="00C661C8"/>
    <w:rsid w:val="00D82299"/>
    <w:rsid w:val="00F11289"/>
    <w:rsid w:val="00FC47A9"/>
    <w:rsid w:val="0F464885"/>
    <w:rsid w:val="7181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0" w:name="Table Simple 1" w:locked="1"/>
    <w:lsdException w:uiPriority="0" w:name="Table Simple 2" w:locked="1"/>
    <w:lsdException w:uiPriority="0" w:name="Table Simple 3" w:locked="1"/>
    <w:lsdException w:uiPriority="0" w:name="Table Classic 1" w:locked="1"/>
    <w:lsdException w:uiPriority="0" w:name="Table Classic 2" w:locked="1"/>
    <w:lsdException w:uiPriority="0" w:name="Table Classic 3" w:locked="1"/>
    <w:lsdException w:uiPriority="0" w:name="Table Classic 4" w:locked="1"/>
    <w:lsdException w:uiPriority="0" w:name="Table Colorful 1" w:locked="1"/>
    <w:lsdException w:uiPriority="0" w:name="Table Colorful 2" w:locked="1"/>
    <w:lsdException w:uiPriority="0" w:name="Table Colorful 3" w:locked="1"/>
    <w:lsdException w:uiPriority="0" w:name="Table Columns 1" w:locked="1"/>
    <w:lsdException w:uiPriority="0" w:name="Table Columns 2" w:locked="1"/>
    <w:lsdException w:uiPriority="0" w:name="Table Columns 3" w:locked="1"/>
    <w:lsdException w:uiPriority="0" w:name="Table Columns 4" w:locked="1"/>
    <w:lsdException w:uiPriority="0" w:name="Table Columns 5" w:locked="1"/>
    <w:lsdException w:uiPriority="0" w:name="Table Grid 1" w:locked="1"/>
    <w:lsdException w:uiPriority="0" w:name="Table Grid 2" w:locked="1"/>
    <w:lsdException w:uiPriority="0" w:name="Table Grid 3" w:locked="1"/>
    <w:lsdException w:uiPriority="0" w:name="Table Grid 4" w:locked="1"/>
    <w:lsdException w:uiPriority="0" w:name="Table Grid 5" w:locked="1"/>
    <w:lsdException w:uiPriority="0" w:name="Table Grid 6" w:locked="1"/>
    <w:lsdException w:uiPriority="0" w:name="Table Grid 7" w:locked="1"/>
    <w:lsdException w:uiPriority="0" w:name="Table Grid 8" w:locked="1"/>
    <w:lsdException w:uiPriority="0" w:name="Table List 1" w:locked="1"/>
    <w:lsdException w:uiPriority="0" w:name="Table List 2" w:locked="1"/>
    <w:lsdException w:uiPriority="0" w:name="Table List 3" w:locked="1"/>
    <w:lsdException w:uiPriority="0" w:name="Table List 4" w:locked="1"/>
    <w:lsdException w:uiPriority="0" w:name="Table List 5" w:locked="1"/>
    <w:lsdException w:uiPriority="0" w:name="Table List 6" w:locked="1"/>
    <w:lsdException w:uiPriority="0" w:name="Table List 7" w:locked="1"/>
    <w:lsdException w:uiPriority="0" w:name="Table List 8" w:locked="1"/>
    <w:lsdException w:uiPriority="0" w:name="Table 3D effects 1" w:locked="1"/>
    <w:lsdException w:uiPriority="0" w:name="Table 3D effects 2" w:locked="1"/>
    <w:lsdException w:uiPriority="0" w:name="Table 3D effects 3" w:locked="1"/>
    <w:lsdException w:uiPriority="0" w:name="Table Contemporary" w:locked="1"/>
    <w:lsdException w:uiPriority="0" w:name="Table Elegant" w:locked="1"/>
    <w:lsdException w:uiPriority="0" w:name="Table Professional" w:locked="1"/>
    <w:lsdException w:uiPriority="0" w:name="Table Subtle 1" w:locked="1"/>
    <w:lsdException w:uiPriority="0" w:name="Table Subtle 2" w:locked="1"/>
    <w:lsdException w:uiPriority="0" w:name="Table Web 1" w:locked="1"/>
    <w:lsdException w:uiPriority="0" w:name="Table Web 2" w:locked="1"/>
    <w:lsdException w:uiPriority="0" w:name="Table Web 3" w:locked="1"/>
    <w:lsdException w:uiPriority="99" w:name="Balloon Text"/>
    <w:lsdException w:unhideWhenUsed="0" w:uiPriority="59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51</Words>
  <Characters>295</Characters>
  <Lines>2</Lines>
  <Paragraphs>1</Paragraphs>
  <TotalTime>1</TotalTime>
  <ScaleCrop>false</ScaleCrop>
  <LinksUpToDate>false</LinksUpToDate>
  <CharactersWithSpaces>345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2020-04-04T12:02:00Z</dcterms:created>
  <dc:creator>齐天大圣</dc:creator>
  <cp:lastModifiedBy>齐天大圣</cp:lastModifiedBy>
  <dcterms:modified xsi:type="dcterms:W3CDTF">2020-04-08T10:09:09Z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