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参考答案</w:t>
      </w:r>
    </w:p>
    <w:p>
      <w:pPr>
        <w:numPr>
          <w:ilvl w:val="0"/>
          <w:numId w:val="1"/>
        </w:numPr>
      </w:pPr>
      <w:r>
        <w:t>D</w:t>
      </w:r>
    </w:p>
    <w:p>
      <w:pPr>
        <w:numPr>
          <w:ilvl w:val="0"/>
          <w:numId w:val="1"/>
        </w:numPr>
      </w:pPr>
      <w:r>
        <w:t>B</w:t>
      </w:r>
    </w:p>
    <w:p>
      <w:pPr>
        <w:numPr>
          <w:ilvl w:val="0"/>
          <w:numId w:val="1"/>
        </w:numPr>
      </w:pPr>
      <w:r>
        <w:t>C</w:t>
      </w:r>
    </w:p>
    <w:p>
      <w:pPr>
        <w:numPr>
          <w:ilvl w:val="0"/>
          <w:numId w:val="1"/>
        </w:numPr>
      </w:pPr>
      <w:r>
        <w:t>A</w:t>
      </w:r>
    </w:p>
    <w:p>
      <w:pPr>
        <w:numPr>
          <w:ilvl w:val="0"/>
          <w:numId w:val="1"/>
        </w:numPr>
      </w:pPr>
      <w:r>
        <w:t>B</w:t>
      </w:r>
    </w:p>
    <w:p>
      <w:pPr>
        <w:numPr>
          <w:ilvl w:val="0"/>
          <w:numId w:val="1"/>
        </w:numPr>
      </w:pPr>
      <w:r>
        <w:t>A</w:t>
      </w:r>
    </w:p>
    <w:p>
      <w:pPr>
        <w:numPr>
          <w:ilvl w:val="0"/>
          <w:numId w:val="1"/>
        </w:numPr>
      </w:pPr>
      <w:r>
        <w:t>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7F17"/>
    <w:multiLevelType w:val="singleLevel"/>
    <w:tmpl w:val="5E427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BB32DB"/>
    <w:rsid w:val="167FB523"/>
    <w:rsid w:val="C9B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2020-02-11T14:43:00Z</dcterms:created>
  <dc:creator>mazhen</dc:creator>
  <cp:lastModifiedBy>mazhen</cp:lastModifiedBy>
  <dcterms:modified xsi:type="dcterms:W3CDTF">2020-02-11T14:47:56Z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