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D2" w:rsidRPr="003A599C" w:rsidRDefault="00A4482C" w:rsidP="00DB65E5">
      <w:pPr>
        <w:jc w:val="center"/>
        <w:rPr>
          <w:b/>
          <w:sz w:val="24"/>
          <w:szCs w:val="24"/>
        </w:rPr>
      </w:pPr>
      <w:r w:rsidRPr="003A599C">
        <w:rPr>
          <w:rFonts w:hint="eastAsia"/>
          <w:b/>
          <w:sz w:val="24"/>
          <w:szCs w:val="24"/>
        </w:rPr>
        <w:t>拓展</w:t>
      </w:r>
      <w:r w:rsidR="00C4147C">
        <w:rPr>
          <w:rFonts w:hint="eastAsia"/>
          <w:b/>
          <w:sz w:val="24"/>
          <w:szCs w:val="24"/>
        </w:rPr>
        <w:t>提升</w:t>
      </w:r>
    </w:p>
    <w:p w:rsidR="009D3681" w:rsidRDefault="006D4F06" w:rsidP="002D4FEF">
      <w:pPr>
        <w:pStyle w:val="a7"/>
        <w:spacing w:before="154" w:beforeAutospacing="0" w:after="0" w:afterAutospacing="0"/>
        <w:rPr>
          <w:rFonts w:ascii="Times New Roman" w:eastAsiaTheme="minorEastAsia" w:hAnsi="Times New Roman" w:cs="Times New Roman"/>
          <w:kern w:val="24"/>
          <w:sz w:val="21"/>
          <w:szCs w:val="21"/>
        </w:rPr>
      </w:pPr>
      <w:r w:rsidRPr="002D4FEF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DCC0577" wp14:editId="56FA6E89">
            <wp:simplePos x="0" y="0"/>
            <wp:positionH relativeFrom="column">
              <wp:posOffset>3564890</wp:posOffset>
            </wp:positionH>
            <wp:positionV relativeFrom="paragraph">
              <wp:posOffset>163195</wp:posOffset>
            </wp:positionV>
            <wp:extent cx="1727835" cy="82994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EF" w:rsidRPr="002D4FEF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29562B">
        <w:rPr>
          <w:rFonts w:ascii="Times New Roman" w:eastAsiaTheme="minorEastAsia" w:hAnsi="Times New Roman" w:cs="Times New Roman" w:hint="eastAsia"/>
          <w:sz w:val="21"/>
          <w:szCs w:val="21"/>
        </w:rPr>
        <w:t>．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力学中有</w:t>
      </w:r>
      <w:r w:rsidR="002D4FEF" w:rsidRPr="002D4FEF">
        <w:rPr>
          <w:rFonts w:asciiTheme="minorEastAsia" w:eastAsiaTheme="minorEastAsia" w:hAnsiTheme="minorEastAsia" w:cs="Times New Roman" w:hint="eastAsia"/>
          <w:kern w:val="24"/>
          <w:sz w:val="21"/>
          <w:szCs w:val="21"/>
        </w:rPr>
        <w:t>“</w:t>
      </w:r>
      <w:r w:rsidR="009D3681" w:rsidRPr="002D4FEF">
        <w:rPr>
          <w:rFonts w:asciiTheme="minorEastAsia" w:eastAsiaTheme="minorEastAsia" w:hAnsiTheme="minorEastAsia" w:cs="Times New Roman"/>
          <w:kern w:val="24"/>
          <w:sz w:val="21"/>
          <w:szCs w:val="21"/>
        </w:rPr>
        <w:t>速度选择装置</w:t>
      </w:r>
      <w:r w:rsidR="002D4FEF" w:rsidRPr="002D4FEF">
        <w:rPr>
          <w:rFonts w:asciiTheme="minorEastAsia" w:eastAsiaTheme="minorEastAsia" w:hAnsiTheme="minorEastAsia" w:cs="Times New Roman" w:hint="eastAsia"/>
          <w:kern w:val="24"/>
          <w:sz w:val="21"/>
          <w:szCs w:val="21"/>
        </w:rPr>
        <w:t>”</w:t>
      </w:r>
      <w:r w:rsidR="002D4FEF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吗？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如图所示，光滑曲面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ABCD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，横截面的圆弧曲线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AD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部分长度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l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远小于对应的半径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R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。曲面固定时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ABCD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四点等高。将一个小球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(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可视为质点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)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从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处以初速度</w:t>
      </w:r>
      <w:r w:rsidR="002D4FEF" w:rsidRPr="0029562B">
        <w:rPr>
          <w:rFonts w:ascii="Book Antiqua" w:eastAsiaTheme="minorEastAsia" w:hAnsi="Book Antiqua" w:cs="Times New Roman"/>
          <w:i/>
          <w:kern w:val="24"/>
          <w:sz w:val="21"/>
          <w:szCs w:val="21"/>
        </w:rPr>
        <w:t>v</w:t>
      </w:r>
      <w:r w:rsidR="002D4FEF" w:rsidRPr="0029562B">
        <w:rPr>
          <w:rFonts w:ascii="Times New Roman" w:eastAsiaTheme="minorEastAsia" w:hAnsi="Times New Roman" w:cs="Times New Roman" w:hint="eastAsia"/>
          <w:kern w:val="24"/>
          <w:sz w:val="21"/>
          <w:szCs w:val="21"/>
          <w:vertAlign w:val="subscript"/>
        </w:rPr>
        <w:t>0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沿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方向射入，若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长为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L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，要使小球恰从</w:t>
      </w:r>
      <w:r w:rsidR="002D4FEF" w:rsidRPr="002956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B</w:t>
      </w:r>
      <w:proofErr w:type="gramStart"/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角离开</w:t>
      </w:r>
      <w:proofErr w:type="gramEnd"/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这个曲面，</w:t>
      </w:r>
      <w:r w:rsidR="002D4FEF" w:rsidRPr="0029562B">
        <w:rPr>
          <w:rFonts w:ascii="Book Antiqua" w:eastAsiaTheme="minorEastAsia" w:hAnsi="Book Antiqua" w:cs="Times New Roman"/>
          <w:i/>
          <w:kern w:val="24"/>
          <w:sz w:val="21"/>
          <w:szCs w:val="21"/>
        </w:rPr>
        <w:t>v</w:t>
      </w:r>
      <w:r w:rsidR="002D4FEF" w:rsidRPr="0029562B">
        <w:rPr>
          <w:rFonts w:ascii="Times New Roman" w:eastAsiaTheme="minorEastAsia" w:hAnsi="Times New Roman" w:cs="Times New Roman" w:hint="eastAsia"/>
          <w:kern w:val="24"/>
          <w:sz w:val="21"/>
          <w:szCs w:val="21"/>
          <w:vertAlign w:val="subscript"/>
        </w:rPr>
        <w:t>0</w:t>
      </w:r>
      <w:r w:rsidR="009D3681" w:rsidRPr="002D4FEF">
        <w:rPr>
          <w:rFonts w:ascii="Times New Roman" w:eastAsiaTheme="minorEastAsia" w:hAnsi="Times New Roman" w:cs="Times New Roman"/>
          <w:kern w:val="24"/>
          <w:sz w:val="21"/>
          <w:szCs w:val="21"/>
        </w:rPr>
        <w:t>应该满足什么条件？</w:t>
      </w:r>
    </w:p>
    <w:p w:rsidR="00403CC4" w:rsidRDefault="002D4FEF" w:rsidP="00005530">
      <w:pPr>
        <w:rPr>
          <w:rFonts w:ascii="Times New Roman" w:hAnsi="Times New Roman" w:cs="Times New Roman" w:hint="eastAsia"/>
        </w:rPr>
      </w:pPr>
      <w:r w:rsidRPr="000432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3719778" wp14:editId="07CC8A39">
            <wp:simplePos x="0" y="0"/>
            <wp:positionH relativeFrom="column">
              <wp:posOffset>4321810</wp:posOffset>
            </wp:positionH>
            <wp:positionV relativeFrom="paragraph">
              <wp:posOffset>77470</wp:posOffset>
            </wp:positionV>
            <wp:extent cx="969645" cy="14503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005530" w:rsidRPr="002D4FEF">
        <w:rPr>
          <w:rFonts w:ascii="Times New Roman" w:hAnsi="Times New Roman" w:cs="Times New Roman"/>
        </w:rPr>
        <w:t>如图所示的单摆</w:t>
      </w:r>
      <w:r w:rsidR="001731DF">
        <w:rPr>
          <w:rFonts w:ascii="Times New Roman" w:hAnsi="Times New Roman" w:cs="Times New Roman" w:hint="eastAsia"/>
        </w:rPr>
        <w:t>做简谐运动</w:t>
      </w:r>
      <w:r w:rsidR="00005530" w:rsidRPr="002D4FEF">
        <w:rPr>
          <w:rFonts w:ascii="Times New Roman" w:hAnsi="Times New Roman" w:cs="Times New Roman"/>
        </w:rPr>
        <w:t>，摆球</w:t>
      </w:r>
      <w:r w:rsidRPr="0029562B">
        <w:rPr>
          <w:rFonts w:ascii="Times New Roman" w:hAnsi="Times New Roman" w:cs="Times New Roman" w:hint="eastAsia"/>
          <w:i/>
        </w:rPr>
        <w:t>a</w:t>
      </w:r>
      <w:r w:rsidR="00403CC4">
        <w:rPr>
          <w:rFonts w:ascii="Times New Roman" w:hAnsi="Times New Roman" w:cs="Times New Roman" w:hint="eastAsia"/>
        </w:rPr>
        <w:t>在</w:t>
      </w:r>
      <w:r w:rsidR="00403CC4">
        <w:rPr>
          <w:rFonts w:ascii="Times New Roman" w:hAnsi="Times New Roman" w:cs="Times New Roman" w:hint="eastAsia"/>
        </w:rPr>
        <w:t>某一次</w:t>
      </w:r>
      <w:r w:rsidR="00005530" w:rsidRPr="002D4FEF">
        <w:rPr>
          <w:rFonts w:ascii="Times New Roman" w:hAnsi="Times New Roman" w:cs="Times New Roman"/>
        </w:rPr>
        <w:t>向右摆动到最低点时，恰好与</w:t>
      </w:r>
      <w:proofErr w:type="gramStart"/>
      <w:r w:rsidR="00005530" w:rsidRPr="002D4FEF">
        <w:rPr>
          <w:rFonts w:ascii="Times New Roman" w:hAnsi="Times New Roman" w:cs="Times New Roman"/>
        </w:rPr>
        <w:t>一</w:t>
      </w:r>
      <w:proofErr w:type="gramEnd"/>
      <w:r w:rsidR="00005530" w:rsidRPr="002D4FEF">
        <w:rPr>
          <w:rFonts w:ascii="Times New Roman" w:hAnsi="Times New Roman" w:cs="Times New Roman"/>
        </w:rPr>
        <w:t>沿水平方向向左运动的粘性小球</w:t>
      </w:r>
      <w:r w:rsidRPr="0029562B">
        <w:rPr>
          <w:rFonts w:ascii="Times New Roman" w:hAnsi="Times New Roman" w:cs="Times New Roman" w:hint="eastAsia"/>
          <w:i/>
        </w:rPr>
        <w:t>b</w:t>
      </w:r>
      <w:r w:rsidR="00005530" w:rsidRPr="002D4FEF">
        <w:rPr>
          <w:rFonts w:ascii="Times New Roman" w:hAnsi="Times New Roman" w:cs="Times New Roman"/>
        </w:rPr>
        <w:t>发生碰撞，并粘接在一起，且摆动平面不变。已知碰撞前</w:t>
      </w:r>
      <w:r w:rsidRPr="0029562B">
        <w:rPr>
          <w:rFonts w:ascii="Times New Roman" w:hAnsi="Times New Roman" w:cs="Times New Roman" w:hint="eastAsia"/>
          <w:i/>
        </w:rPr>
        <w:t>a</w:t>
      </w:r>
      <w:r w:rsidR="00005530" w:rsidRPr="002D4FEF">
        <w:rPr>
          <w:rFonts w:ascii="Times New Roman" w:hAnsi="Times New Roman" w:cs="Times New Roman"/>
        </w:rPr>
        <w:t>球摆动的最高点与最低点的高度差为</w:t>
      </w:r>
      <w:r w:rsidRPr="0029562B">
        <w:rPr>
          <w:rFonts w:ascii="Times New Roman" w:hAnsi="Times New Roman" w:cs="Times New Roman" w:hint="eastAsia"/>
          <w:i/>
        </w:rPr>
        <w:t>h</w:t>
      </w:r>
      <w:r w:rsidR="00005530" w:rsidRPr="002D4FEF">
        <w:rPr>
          <w:rFonts w:ascii="Times New Roman" w:hAnsi="Times New Roman" w:cs="Times New Roman"/>
        </w:rPr>
        <w:t>，</w:t>
      </w:r>
      <w:r w:rsidRPr="0029562B">
        <w:rPr>
          <w:rFonts w:ascii="Times New Roman" w:hAnsi="Times New Roman" w:cs="Times New Roman" w:hint="eastAsia"/>
          <w:i/>
        </w:rPr>
        <w:t>a</w:t>
      </w:r>
      <w:r w:rsidR="00005530" w:rsidRPr="002D4FEF">
        <w:rPr>
          <w:rFonts w:ascii="Times New Roman" w:hAnsi="Times New Roman" w:cs="Times New Roman"/>
        </w:rPr>
        <w:t>球质量是</w:t>
      </w:r>
      <w:r w:rsidRPr="0029562B">
        <w:rPr>
          <w:rFonts w:ascii="Times New Roman" w:hAnsi="Times New Roman" w:cs="Times New Roman" w:hint="eastAsia"/>
          <w:i/>
        </w:rPr>
        <w:t>b</w:t>
      </w:r>
      <w:r w:rsidR="00005530" w:rsidRPr="002D4FEF">
        <w:rPr>
          <w:rFonts w:ascii="Times New Roman" w:hAnsi="Times New Roman" w:cs="Times New Roman"/>
        </w:rPr>
        <w:t>球质量的</w:t>
      </w:r>
      <w:r w:rsidR="00005530" w:rsidRPr="002D4FEF">
        <w:rPr>
          <w:rFonts w:ascii="Times New Roman" w:hAnsi="Times New Roman" w:cs="Times New Roman"/>
        </w:rPr>
        <w:t>5</w:t>
      </w:r>
      <w:r w:rsidR="00005530" w:rsidRPr="002D4FEF">
        <w:rPr>
          <w:rFonts w:ascii="Times New Roman" w:hAnsi="Times New Roman" w:cs="Times New Roman"/>
        </w:rPr>
        <w:t>倍，碰撞前</w:t>
      </w:r>
      <w:r w:rsidRPr="0029562B">
        <w:rPr>
          <w:rFonts w:ascii="Times New Roman" w:hAnsi="Times New Roman" w:cs="Times New Roman" w:hint="eastAsia"/>
          <w:i/>
        </w:rPr>
        <w:t>a</w:t>
      </w:r>
      <w:r w:rsidR="00005530" w:rsidRPr="002D4FEF">
        <w:rPr>
          <w:rFonts w:ascii="Times New Roman" w:hAnsi="Times New Roman" w:cs="Times New Roman"/>
        </w:rPr>
        <w:t>球在最低点的速度是</w:t>
      </w:r>
      <w:r w:rsidRPr="0029562B">
        <w:rPr>
          <w:rFonts w:ascii="Times New Roman" w:hAnsi="Times New Roman" w:cs="Times New Roman" w:hint="eastAsia"/>
          <w:i/>
        </w:rPr>
        <w:t>b</w:t>
      </w:r>
      <w:r w:rsidR="00005530" w:rsidRPr="002D4FEF">
        <w:rPr>
          <w:rFonts w:ascii="Times New Roman" w:hAnsi="Times New Roman" w:cs="Times New Roman"/>
        </w:rPr>
        <w:t>球速度的一半。</w:t>
      </w:r>
    </w:p>
    <w:p w:rsidR="00005530" w:rsidRPr="002D4FEF" w:rsidRDefault="00403CC4" w:rsidP="00403CC4">
      <w:pPr>
        <w:ind w:firstLine="420"/>
        <w:rPr>
          <w:rFonts w:ascii="Times New Roman" w:hAnsi="Times New Roman" w:cs="Times New Roman"/>
        </w:rPr>
      </w:pPr>
      <w:r w:rsidRPr="00403CC4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、</w:t>
      </w:r>
      <w:r w:rsidRPr="00403CC4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碰撞之前，单摆振动的振幅为</w:t>
      </w:r>
      <w:r w:rsidRPr="00403CC4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，周期为</w:t>
      </w:r>
      <w:r w:rsidRPr="00403CC4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>；</w:t>
      </w:r>
      <w:r w:rsidR="00005530" w:rsidRPr="002D4FEF">
        <w:rPr>
          <w:rFonts w:ascii="Times New Roman" w:hAnsi="Times New Roman" w:cs="Times New Roman"/>
        </w:rPr>
        <w:t>碰撞后</w:t>
      </w:r>
      <w:r>
        <w:rPr>
          <w:rFonts w:ascii="Times New Roman" w:hAnsi="Times New Roman" w:cs="Times New Roman" w:hint="eastAsia"/>
        </w:rPr>
        <w:t>“新单摆”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摆球为</w:t>
      </w:r>
      <w:r w:rsidRPr="00403CC4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、</w:t>
      </w:r>
      <w:r w:rsidRPr="00403CC4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粘合体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振动的振幅为</w:t>
      </w:r>
      <w:bookmarkStart w:id="0" w:name="MTBlankEqn"/>
      <w:r w:rsidRPr="00025957">
        <w:rPr>
          <w:position w:val="-4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15pt;height:11.25pt" o:ole="">
            <v:imagedata r:id="rId9" o:title=""/>
          </v:shape>
          <o:OLEObject Type="Embed" ProgID="Equation.DSMT4" ShapeID="_x0000_i1026" DrawAspect="Content" ObjectID="_1646336766" r:id="rId10"/>
        </w:object>
      </w:r>
      <w:bookmarkEnd w:id="0"/>
      <w:r>
        <w:rPr>
          <w:rFonts w:ascii="Times New Roman" w:hAnsi="Times New Roman" w:cs="Times New Roman" w:hint="eastAsia"/>
        </w:rPr>
        <w:t>，周期为</w:t>
      </w:r>
      <w:r w:rsidRPr="00025957">
        <w:rPr>
          <w:position w:val="-4"/>
        </w:rPr>
        <w:object w:dxaOrig="240" w:dyaOrig="220">
          <v:shape id="_x0000_i1027" type="#_x0000_t75" style="width:11.9pt;height:11.25pt" o:ole="">
            <v:imagedata r:id="rId11" o:title=""/>
          </v:shape>
          <o:OLEObject Type="Embed" ProgID="Equation.DSMT4" ShapeID="_x0000_i1027" DrawAspect="Content" ObjectID="_1646336767" r:id="rId12"/>
        </w:object>
      </w:r>
      <w:r>
        <w:rPr>
          <w:rFonts w:ascii="Times New Roman" w:hAnsi="Times New Roman" w:cs="Times New Roman" w:hint="eastAsia"/>
        </w:rPr>
        <w:t>，计算碰撞后</w:t>
      </w:r>
      <w:r w:rsidRPr="00403CC4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、</w:t>
      </w:r>
      <w:r w:rsidRPr="00403CC4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粘合体摆动的最高点与最低点的高度差</w:t>
      </w:r>
      <w:r w:rsidRPr="00403CC4">
        <w:rPr>
          <w:position w:val="-6"/>
        </w:rPr>
        <w:object w:dxaOrig="220" w:dyaOrig="260">
          <v:shape id="_x0000_i1028" type="#_x0000_t75" style="width:11.25pt;height:13.15pt" o:ole="">
            <v:imagedata r:id="rId13" o:title=""/>
          </v:shape>
          <o:OLEObject Type="Embed" ProgID="Equation.DSMT4" ShapeID="_x0000_i1028" DrawAspect="Content" ObjectID="_1646336768" r:id="rId14"/>
        </w:object>
      </w:r>
      <w:r>
        <w:rPr>
          <w:rFonts w:ascii="Times New Roman" w:hAnsi="Times New Roman" w:cs="Times New Roman" w:hint="eastAsia"/>
        </w:rPr>
        <w:t>与</w:t>
      </w:r>
      <w:r w:rsidRPr="00403CC4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的大小关系，说明“新单摆”与原单摆相比，振幅</w:t>
      </w:r>
      <w:r w:rsidRPr="00025957">
        <w:rPr>
          <w:position w:val="-4"/>
        </w:rPr>
        <w:object w:dxaOrig="260" w:dyaOrig="220">
          <v:shape id="_x0000_i1029" type="#_x0000_t75" style="width:13.15pt;height:11.25pt" o:ole="">
            <v:imagedata r:id="rId15" o:title=""/>
          </v:shape>
          <o:OLEObject Type="Embed" ProgID="Equation.DSMT4" ShapeID="_x0000_i1029" DrawAspect="Content" ObjectID="_1646336769" r:id="rId16"/>
        </w:object>
      </w:r>
      <w:r>
        <w:rPr>
          <w:rFonts w:ascii="Times New Roman" w:hAnsi="Times New Roman" w:cs="Times New Roman" w:hint="eastAsia"/>
        </w:rPr>
        <w:t>和周期</w:t>
      </w:r>
      <w:r w:rsidRPr="00025957">
        <w:rPr>
          <w:position w:val="-4"/>
        </w:rPr>
        <w:object w:dxaOrig="240" w:dyaOrig="220">
          <v:shape id="_x0000_i1030" type="#_x0000_t75" style="width:11.9pt;height:11.25pt" o:ole="">
            <v:imagedata r:id="rId17" o:title=""/>
          </v:shape>
          <o:OLEObject Type="Embed" ProgID="Equation.DSMT4" ShapeID="_x0000_i1030" DrawAspect="Content" ObjectID="_1646336770" r:id="rId18"/>
        </w:object>
      </w:r>
      <w:r>
        <w:rPr>
          <w:rFonts w:ascii="Times New Roman" w:hAnsi="Times New Roman" w:cs="Times New Roman" w:hint="eastAsia"/>
        </w:rPr>
        <w:t>如何变化？</w:t>
      </w:r>
    </w:p>
    <w:p w:rsidR="00005530" w:rsidRPr="00043271" w:rsidRDefault="002D4FEF" w:rsidP="00005530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8321A2" wp14:editId="7BADE9D6">
            <wp:simplePos x="0" y="0"/>
            <wp:positionH relativeFrom="column">
              <wp:posOffset>3491865</wp:posOffset>
            </wp:positionH>
            <wp:positionV relativeFrom="paragraph">
              <wp:posOffset>123825</wp:posOffset>
            </wp:positionV>
            <wp:extent cx="1798955" cy="16617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．用</w:t>
      </w:r>
      <w:r w:rsidR="00005530" w:rsidRPr="00043271">
        <w:rPr>
          <w:rFonts w:ascii="Times New Roman" w:hAnsi="Times New Roman" w:cs="Times New Roman"/>
        </w:rPr>
        <w:t>单摆测定重力加速度的实验装置如图所示。</w:t>
      </w:r>
    </w:p>
    <w:p w:rsidR="00005530" w:rsidRPr="00043271" w:rsidRDefault="002D4FEF" w:rsidP="002D4FEF">
      <w:pPr>
        <w:ind w:firstLineChars="200" w:firstLine="420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⑴</w:t>
      </w:r>
      <w:r w:rsidR="00005530" w:rsidRPr="00043271">
        <w:rPr>
          <w:rFonts w:ascii="Times New Roman" w:hAnsi="Times New Roman" w:cs="Times New Roman"/>
        </w:rPr>
        <w:t>组装单摆时，应在下列器材中选用</w:t>
      </w:r>
      <w:r w:rsidR="00005530" w:rsidRPr="00043271">
        <w:rPr>
          <w:rFonts w:ascii="Times New Roman" w:hAnsi="Times New Roman" w:cs="Times New Roman"/>
        </w:rPr>
        <w:t>______(</w:t>
      </w:r>
      <w:r w:rsidR="00005530" w:rsidRPr="00043271">
        <w:rPr>
          <w:rFonts w:ascii="Times New Roman" w:hAnsi="Times New Roman" w:cs="Times New Roman"/>
        </w:rPr>
        <w:t>选填选项前的字母</w:t>
      </w:r>
      <w:r w:rsidR="00005530" w:rsidRPr="00043271">
        <w:rPr>
          <w:rFonts w:ascii="Times New Roman" w:hAnsi="Times New Roman" w:cs="Times New Roman"/>
        </w:rPr>
        <w:t>)</w:t>
      </w:r>
      <w:r w:rsidR="00005530" w:rsidRPr="00043271">
        <w:rPr>
          <w:rFonts w:ascii="Times New Roman" w:hAnsi="Times New Roman" w:cs="Times New Roman"/>
        </w:rPr>
        <w:t>。</w:t>
      </w:r>
    </w:p>
    <w:p w:rsidR="002D4FEF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A</w:t>
      </w:r>
      <w:r w:rsidRPr="00043271">
        <w:rPr>
          <w:rFonts w:ascii="Times New Roman" w:hAnsi="Times New Roman" w:cs="Times New Roman"/>
        </w:rPr>
        <w:t>．长度为</w:t>
      </w:r>
      <w:r w:rsidRPr="00043271">
        <w:rPr>
          <w:rFonts w:ascii="Times New Roman" w:hAnsi="Times New Roman" w:cs="Times New Roman"/>
        </w:rPr>
        <w:t>1 m</w:t>
      </w:r>
      <w:r w:rsidRPr="00043271">
        <w:rPr>
          <w:rFonts w:ascii="Times New Roman" w:hAnsi="Times New Roman" w:cs="Times New Roman"/>
        </w:rPr>
        <w:t>左右的细线</w:t>
      </w:r>
    </w:p>
    <w:p w:rsidR="00005530" w:rsidRPr="00043271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B</w:t>
      </w:r>
      <w:r w:rsidRPr="00043271">
        <w:rPr>
          <w:rFonts w:ascii="Times New Roman" w:hAnsi="Times New Roman" w:cs="Times New Roman"/>
        </w:rPr>
        <w:t>．长度为</w:t>
      </w:r>
      <w:r w:rsidRPr="00043271">
        <w:rPr>
          <w:rFonts w:ascii="Times New Roman" w:hAnsi="Times New Roman" w:cs="Times New Roman"/>
        </w:rPr>
        <w:t>30 cm</w:t>
      </w:r>
      <w:r w:rsidRPr="00043271">
        <w:rPr>
          <w:rFonts w:ascii="Times New Roman" w:hAnsi="Times New Roman" w:cs="Times New Roman"/>
        </w:rPr>
        <w:t>左右的细线</w:t>
      </w:r>
    </w:p>
    <w:p w:rsidR="002D4FEF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C</w:t>
      </w:r>
      <w:r w:rsidRPr="00043271">
        <w:rPr>
          <w:rFonts w:ascii="Times New Roman" w:hAnsi="Times New Roman" w:cs="Times New Roman"/>
        </w:rPr>
        <w:t>．直径为</w:t>
      </w:r>
      <w:r w:rsidRPr="00043271">
        <w:rPr>
          <w:rFonts w:ascii="Times New Roman" w:hAnsi="Times New Roman" w:cs="Times New Roman"/>
        </w:rPr>
        <w:t>1.8 cm</w:t>
      </w:r>
      <w:r w:rsidRPr="00043271">
        <w:rPr>
          <w:rFonts w:ascii="Times New Roman" w:hAnsi="Times New Roman" w:cs="Times New Roman"/>
        </w:rPr>
        <w:t>的塑料球</w:t>
      </w:r>
    </w:p>
    <w:p w:rsidR="00005530" w:rsidRPr="00043271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D</w:t>
      </w:r>
      <w:r w:rsidRPr="00043271">
        <w:rPr>
          <w:rFonts w:ascii="Times New Roman" w:hAnsi="Times New Roman" w:cs="Times New Roman"/>
        </w:rPr>
        <w:t>．直径为</w:t>
      </w:r>
      <w:r w:rsidRPr="00043271">
        <w:rPr>
          <w:rFonts w:ascii="Times New Roman" w:hAnsi="Times New Roman" w:cs="Times New Roman"/>
        </w:rPr>
        <w:t>1.8 cm</w:t>
      </w:r>
      <w:r w:rsidRPr="00043271">
        <w:rPr>
          <w:rFonts w:ascii="Times New Roman" w:hAnsi="Times New Roman" w:cs="Times New Roman"/>
        </w:rPr>
        <w:t>的铁球</w:t>
      </w:r>
    </w:p>
    <w:p w:rsidR="00005530" w:rsidRPr="00043271" w:rsidRDefault="002D4FEF" w:rsidP="002D4FEF">
      <w:pPr>
        <w:ind w:firstLineChars="200" w:firstLine="420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⑵</w:t>
      </w:r>
      <w:r w:rsidR="00005530" w:rsidRPr="00043271">
        <w:rPr>
          <w:rFonts w:ascii="Times New Roman" w:hAnsi="Times New Roman" w:cs="Times New Roman"/>
        </w:rPr>
        <w:t>测出悬点</w:t>
      </w:r>
      <w:r w:rsidR="0029562B" w:rsidRPr="0029562B">
        <w:rPr>
          <w:rFonts w:ascii="Times New Roman" w:hAnsi="Times New Roman" w:cs="Times New Roman" w:hint="eastAsia"/>
          <w:i/>
        </w:rPr>
        <w:t>O</w:t>
      </w:r>
      <w:r w:rsidR="00005530" w:rsidRPr="00043271">
        <w:rPr>
          <w:rFonts w:ascii="Times New Roman" w:hAnsi="Times New Roman" w:cs="Times New Roman"/>
        </w:rPr>
        <w:t>到小球球心的距离</w:t>
      </w:r>
      <w:r w:rsidR="00005530" w:rsidRPr="00043271">
        <w:rPr>
          <w:rFonts w:ascii="Times New Roman" w:hAnsi="Times New Roman" w:cs="Times New Roman"/>
        </w:rPr>
        <w:t>(</w:t>
      </w:r>
      <w:r w:rsidR="00005530" w:rsidRPr="00043271">
        <w:rPr>
          <w:rFonts w:ascii="Times New Roman" w:hAnsi="Times New Roman" w:cs="Times New Roman"/>
        </w:rPr>
        <w:t>摆长</w:t>
      </w:r>
      <w:r w:rsidR="00005530" w:rsidRPr="00043271">
        <w:rPr>
          <w:rFonts w:ascii="Times New Roman" w:hAnsi="Times New Roman" w:cs="Times New Roman"/>
        </w:rPr>
        <w:t>)</w:t>
      </w:r>
      <w:r w:rsidR="0029562B" w:rsidRPr="0029562B">
        <w:rPr>
          <w:rFonts w:ascii="Times New Roman" w:hAnsi="Times New Roman" w:cs="Times New Roman" w:hint="eastAsia"/>
          <w:i/>
        </w:rPr>
        <w:t>L</w:t>
      </w:r>
      <w:r w:rsidR="00005530" w:rsidRPr="00043271">
        <w:rPr>
          <w:rFonts w:ascii="Times New Roman" w:hAnsi="Times New Roman" w:cs="Times New Roman"/>
        </w:rPr>
        <w:t>及单摆完成</w:t>
      </w:r>
      <w:r w:rsidR="0029562B" w:rsidRPr="0029562B">
        <w:rPr>
          <w:rFonts w:ascii="Times New Roman" w:hAnsi="Times New Roman" w:cs="Times New Roman" w:hint="eastAsia"/>
          <w:i/>
        </w:rPr>
        <w:t>n</w:t>
      </w:r>
      <w:r w:rsidR="00005530" w:rsidRPr="00043271">
        <w:rPr>
          <w:rFonts w:ascii="Times New Roman" w:hAnsi="Times New Roman" w:cs="Times New Roman"/>
        </w:rPr>
        <w:t>次全振动所用的时间</w:t>
      </w:r>
      <w:r w:rsidR="0029562B" w:rsidRPr="0029562B">
        <w:rPr>
          <w:rFonts w:ascii="Times New Roman" w:hAnsi="Times New Roman" w:cs="Times New Roman" w:hint="eastAsia"/>
          <w:i/>
        </w:rPr>
        <w:t>t</w:t>
      </w:r>
      <w:r w:rsidR="00005530" w:rsidRPr="00043271">
        <w:rPr>
          <w:rFonts w:ascii="Times New Roman" w:hAnsi="Times New Roman" w:cs="Times New Roman"/>
        </w:rPr>
        <w:t>，则重力加速度</w:t>
      </w:r>
      <w:r w:rsidR="00005530" w:rsidRPr="0029562B">
        <w:rPr>
          <w:rFonts w:ascii="Times New Roman" w:hAnsi="Times New Roman" w:cs="Times New Roman"/>
          <w:i/>
        </w:rPr>
        <w:t>g</w:t>
      </w:r>
      <w:r w:rsidR="00005530" w:rsidRPr="00043271">
        <w:rPr>
          <w:rFonts w:ascii="Times New Roman" w:hAnsi="Times New Roman" w:cs="Times New Roman"/>
        </w:rPr>
        <w:t>=______(</w:t>
      </w:r>
      <w:r w:rsidR="00005530" w:rsidRPr="00043271">
        <w:rPr>
          <w:rFonts w:ascii="Times New Roman" w:hAnsi="Times New Roman" w:cs="Times New Roman"/>
        </w:rPr>
        <w:t>用</w:t>
      </w:r>
      <w:r w:rsidR="0029562B" w:rsidRPr="0029562B">
        <w:rPr>
          <w:rFonts w:ascii="Times New Roman" w:hAnsi="Times New Roman" w:cs="Times New Roman" w:hint="eastAsia"/>
          <w:i/>
        </w:rPr>
        <w:t>L</w:t>
      </w:r>
      <w:r w:rsidR="00005530" w:rsidRPr="00043271">
        <w:rPr>
          <w:rFonts w:ascii="Times New Roman" w:hAnsi="Times New Roman" w:cs="Times New Roman"/>
        </w:rPr>
        <w:t>、</w:t>
      </w:r>
      <w:r w:rsidR="0029562B" w:rsidRPr="0029562B">
        <w:rPr>
          <w:rFonts w:ascii="Times New Roman" w:hAnsi="Times New Roman" w:cs="Times New Roman" w:hint="eastAsia"/>
          <w:i/>
        </w:rPr>
        <w:t>n</w:t>
      </w:r>
      <w:r w:rsidR="00005530" w:rsidRPr="00043271">
        <w:rPr>
          <w:rFonts w:ascii="Times New Roman" w:hAnsi="Times New Roman" w:cs="Times New Roman"/>
        </w:rPr>
        <w:t>、</w:t>
      </w:r>
      <w:r w:rsidR="0029562B" w:rsidRPr="0029562B">
        <w:rPr>
          <w:rFonts w:ascii="Times New Roman" w:hAnsi="Times New Roman" w:cs="Times New Roman" w:hint="eastAsia"/>
          <w:i/>
        </w:rPr>
        <w:t>t</w:t>
      </w:r>
      <w:r w:rsidR="00005530" w:rsidRPr="00043271">
        <w:rPr>
          <w:rFonts w:ascii="Times New Roman" w:hAnsi="Times New Roman" w:cs="Times New Roman"/>
        </w:rPr>
        <w:t>表示</w:t>
      </w:r>
      <w:r w:rsidR="00005530" w:rsidRPr="00043271">
        <w:rPr>
          <w:rFonts w:ascii="Times New Roman" w:hAnsi="Times New Roman" w:cs="Times New Roman"/>
        </w:rPr>
        <w:t>)</w:t>
      </w:r>
      <w:r w:rsidR="00005530" w:rsidRPr="00043271">
        <w:rPr>
          <w:rFonts w:ascii="Times New Roman" w:hAnsi="Times New Roman" w:cs="Times New Roman"/>
        </w:rPr>
        <w:t>。</w:t>
      </w:r>
      <w:r w:rsidR="00005530" w:rsidRPr="00043271">
        <w:rPr>
          <w:rFonts w:ascii="Times New Roman" w:hAnsi="Times New Roman" w:cs="Times New Roman"/>
        </w:rPr>
        <w:t> </w:t>
      </w:r>
    </w:p>
    <w:p w:rsidR="00005530" w:rsidRPr="00043271" w:rsidRDefault="002D4FEF" w:rsidP="002D4FEF">
      <w:pPr>
        <w:ind w:firstLineChars="200" w:firstLine="420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⑶</w:t>
      </w:r>
      <w:r w:rsidR="00005530" w:rsidRPr="00043271">
        <w:rPr>
          <w:rFonts w:ascii="Times New Roman" w:hAnsi="Times New Roman" w:cs="Times New Roman"/>
        </w:rPr>
        <w:t>下表是某同学记录的</w:t>
      </w:r>
      <w:r w:rsidR="00005530" w:rsidRPr="00043271">
        <w:rPr>
          <w:rFonts w:ascii="Times New Roman" w:hAnsi="Times New Roman" w:cs="Times New Roman"/>
        </w:rPr>
        <w:t>3</w:t>
      </w:r>
      <w:r w:rsidR="00005530" w:rsidRPr="00043271">
        <w:rPr>
          <w:rFonts w:ascii="Times New Roman" w:hAnsi="Times New Roman" w:cs="Times New Roman"/>
        </w:rPr>
        <w:t>组实验数据，并做了部分计算处理。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</w:tblGrid>
      <w:tr w:rsidR="00005530" w:rsidRPr="00043271" w:rsidTr="00D816F5">
        <w:tc>
          <w:tcPr>
            <w:tcW w:w="2977" w:type="dxa"/>
          </w:tcPr>
          <w:p w:rsidR="00005530" w:rsidRPr="00043271" w:rsidRDefault="00005530" w:rsidP="00D816F5">
            <w:pPr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组次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3</w:t>
            </w:r>
          </w:p>
        </w:tc>
      </w:tr>
      <w:tr w:rsidR="00005530" w:rsidRPr="00043271" w:rsidTr="00D816F5">
        <w:tc>
          <w:tcPr>
            <w:tcW w:w="2977" w:type="dxa"/>
          </w:tcPr>
          <w:p w:rsidR="00005530" w:rsidRPr="00043271" w:rsidRDefault="00005530" w:rsidP="0029562B">
            <w:pPr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摆长</w:t>
            </w:r>
            <w:r w:rsidR="0029562B" w:rsidRPr="00463221">
              <w:rPr>
                <w:rFonts w:ascii="Times New Roman" w:hAnsi="Times New Roman" w:cs="Times New Roman" w:hint="eastAsia"/>
                <w:i/>
              </w:rPr>
              <w:t>L</w:t>
            </w:r>
            <w:r w:rsidRPr="00043271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100.00</w:t>
            </w:r>
          </w:p>
        </w:tc>
      </w:tr>
      <w:tr w:rsidR="00005530" w:rsidRPr="00043271" w:rsidTr="00D816F5">
        <w:tc>
          <w:tcPr>
            <w:tcW w:w="2977" w:type="dxa"/>
          </w:tcPr>
          <w:p w:rsidR="00005530" w:rsidRPr="00043271" w:rsidRDefault="00005530" w:rsidP="0029562B">
            <w:pPr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50</w:t>
            </w:r>
            <w:r w:rsidRPr="00043271">
              <w:rPr>
                <w:rFonts w:ascii="Times New Roman" w:hAnsi="Times New Roman" w:cs="Times New Roman"/>
              </w:rPr>
              <w:t>次全振动所用的时间</w:t>
            </w:r>
            <w:r w:rsidR="0029562B" w:rsidRPr="00463221">
              <w:rPr>
                <w:rFonts w:ascii="Times New Roman" w:hAnsi="Times New Roman" w:cs="Times New Roman" w:hint="eastAsia"/>
                <w:i/>
              </w:rPr>
              <w:t>t</w:t>
            </w:r>
            <w:r w:rsidRPr="00043271">
              <w:rPr>
                <w:rFonts w:ascii="Times New Roman" w:hAnsi="Times New Roman" w:cs="Times New Roman"/>
              </w:rPr>
              <w:t>/s 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95.5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100.5</w:t>
            </w:r>
          </w:p>
        </w:tc>
      </w:tr>
      <w:tr w:rsidR="00005530" w:rsidRPr="00043271" w:rsidTr="00D816F5">
        <w:tc>
          <w:tcPr>
            <w:tcW w:w="2977" w:type="dxa"/>
          </w:tcPr>
          <w:p w:rsidR="00005530" w:rsidRPr="00043271" w:rsidRDefault="00005530" w:rsidP="0029562B">
            <w:pPr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振动周期</w:t>
            </w:r>
            <w:r w:rsidR="0029562B" w:rsidRPr="00463221">
              <w:rPr>
                <w:rFonts w:ascii="Times New Roman" w:hAnsi="Times New Roman" w:cs="Times New Roman" w:hint="eastAsia"/>
                <w:i/>
              </w:rPr>
              <w:t>T</w:t>
            </w:r>
            <w:r w:rsidRPr="00043271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530" w:rsidRPr="00043271" w:rsidTr="00D816F5">
        <w:tc>
          <w:tcPr>
            <w:tcW w:w="2977" w:type="dxa"/>
          </w:tcPr>
          <w:p w:rsidR="00005530" w:rsidRPr="00043271" w:rsidRDefault="00005530" w:rsidP="0029562B">
            <w:pPr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重力加速度</w:t>
            </w:r>
            <w:r w:rsidRPr="00463221">
              <w:rPr>
                <w:rFonts w:ascii="Times New Roman" w:hAnsi="Times New Roman" w:cs="Times New Roman"/>
                <w:i/>
              </w:rPr>
              <w:t>g</w:t>
            </w:r>
            <w:r w:rsidRPr="00043271">
              <w:rPr>
                <w:rFonts w:ascii="Times New Roman" w:hAnsi="Times New Roman" w:cs="Times New Roman"/>
              </w:rPr>
              <w:t>/(</w:t>
            </w:r>
            <w:r w:rsidR="0029562B" w:rsidRPr="0029562B">
              <w:rPr>
                <w:position w:val="-6"/>
              </w:rPr>
              <w:object w:dxaOrig="520" w:dyaOrig="279">
                <v:shape id="_x0000_i1025" type="#_x0000_t75" style="width:26.3pt;height:13.75pt" o:ole="">
                  <v:imagedata r:id="rId20" o:title=""/>
                </v:shape>
                <o:OLEObject Type="Embed" ProgID="Equation.DSMT4" ShapeID="_x0000_i1025" DrawAspect="Content" ObjectID="_1646336771" r:id="rId21"/>
              </w:object>
            </w:r>
            <w:r w:rsidRPr="00043271">
              <w:rPr>
                <w:rFonts w:ascii="Times New Roman" w:hAnsi="Times New Roman" w:cs="Times New Roman"/>
              </w:rPr>
              <w:t>) 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9.74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  <w:r w:rsidRPr="00043271"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1134" w:type="dxa"/>
            <w:vAlign w:val="center"/>
          </w:tcPr>
          <w:p w:rsidR="00005530" w:rsidRPr="00043271" w:rsidRDefault="00005530" w:rsidP="00D81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FEF" w:rsidRDefault="00005530" w:rsidP="002D4FEF">
      <w:pPr>
        <w:ind w:firstLineChars="200"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请计算出第</w:t>
      </w:r>
      <w:r w:rsidRPr="00043271">
        <w:rPr>
          <w:rFonts w:ascii="Times New Roman" w:hAnsi="Times New Roman" w:cs="Times New Roman"/>
        </w:rPr>
        <w:t>3</w:t>
      </w:r>
      <w:r w:rsidRPr="00043271">
        <w:rPr>
          <w:rFonts w:ascii="Times New Roman" w:hAnsi="Times New Roman" w:cs="Times New Roman"/>
        </w:rPr>
        <w:t>组实验中的</w:t>
      </w:r>
      <w:r w:rsidR="0029562B" w:rsidRPr="00463221">
        <w:rPr>
          <w:rFonts w:ascii="Times New Roman" w:hAnsi="Times New Roman" w:cs="Times New Roman" w:hint="eastAsia"/>
          <w:i/>
        </w:rPr>
        <w:t>T</w:t>
      </w:r>
      <w:r w:rsidRPr="00043271">
        <w:rPr>
          <w:rFonts w:ascii="Times New Roman" w:hAnsi="Times New Roman" w:cs="Times New Roman"/>
        </w:rPr>
        <w:t>=______ s</w:t>
      </w:r>
      <w:r w:rsidRPr="00043271">
        <w:rPr>
          <w:rFonts w:ascii="Times New Roman" w:hAnsi="Times New Roman" w:cs="Times New Roman"/>
        </w:rPr>
        <w:t>，</w:t>
      </w:r>
      <w:r w:rsidRPr="00463221">
        <w:rPr>
          <w:rFonts w:ascii="Times New Roman" w:hAnsi="Times New Roman" w:cs="Times New Roman"/>
          <w:i/>
        </w:rPr>
        <w:t>g</w:t>
      </w:r>
      <w:r w:rsidRPr="00043271">
        <w:rPr>
          <w:rFonts w:ascii="Times New Roman" w:hAnsi="Times New Roman" w:cs="Times New Roman"/>
        </w:rPr>
        <w:t>=______ m/s</w:t>
      </w:r>
      <w:r w:rsidRPr="00043271">
        <w:rPr>
          <w:rFonts w:ascii="Times New Roman" w:hAnsi="Times New Roman" w:cs="Times New Roman"/>
        </w:rPr>
        <w:t>。</w:t>
      </w:r>
    </w:p>
    <w:p w:rsidR="00005530" w:rsidRPr="00043271" w:rsidRDefault="0029562B" w:rsidP="0029562B">
      <w:pPr>
        <w:ind w:firstLineChars="200" w:firstLine="480"/>
        <w:rPr>
          <w:rFonts w:ascii="Times New Roman" w:hAnsi="Times New Roman" w:cs="Times New Roman"/>
        </w:rPr>
      </w:pPr>
      <w:r w:rsidRPr="00043271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51291A1" wp14:editId="4469BDF5">
            <wp:simplePos x="0" y="0"/>
            <wp:positionH relativeFrom="column">
              <wp:posOffset>4104005</wp:posOffset>
            </wp:positionH>
            <wp:positionV relativeFrom="paragraph">
              <wp:posOffset>369570</wp:posOffset>
            </wp:positionV>
            <wp:extent cx="1138555" cy="1160780"/>
            <wp:effectExtent l="0" t="0" r="0" b="0"/>
            <wp:wrapSquare wrapText="bothSides"/>
            <wp:docPr id="48" name="图片 48" descr="C:\Users\miracle\AppData\Roaming\Tencent\Users\4724617\QQ\WinTemp\RichOle\`B6T(D~YVTBX~CD@[RPL)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acle\AppData\Roaming\Tencent\Users\4724617\QQ\WinTemp\RichOle\`B6T(D~YVTBX~CD@[RPL)E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27"/>
                    <a:stretch/>
                  </pic:blipFill>
                  <pic:spPr bwMode="auto">
                    <a:xfrm>
                      <a:off x="0" y="0"/>
                      <a:ext cx="11385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</w:rPr>
        <w:t>⑷</w:t>
      </w:r>
      <w:r w:rsidR="00005530" w:rsidRPr="00043271">
        <w:rPr>
          <w:rFonts w:ascii="Times New Roman" w:hAnsi="Times New Roman" w:cs="Times New Roman"/>
        </w:rPr>
        <w:t>用多组实验数据做出</w:t>
      </w:r>
      <w:r w:rsidRPr="00463221">
        <w:rPr>
          <w:rFonts w:ascii="Times New Roman" w:hAnsi="Times New Roman" w:cs="Times New Roman" w:hint="eastAsia"/>
          <w:i/>
        </w:rPr>
        <w:t>T</w:t>
      </w:r>
      <w:r w:rsidRPr="00463221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-</w:t>
      </w:r>
      <w:r w:rsidRPr="00463221">
        <w:rPr>
          <w:rFonts w:ascii="Times New Roman" w:hAnsi="Times New Roman" w:cs="Times New Roman" w:hint="eastAsia"/>
          <w:i/>
        </w:rPr>
        <w:t>L</w:t>
      </w:r>
      <w:r w:rsidR="00005530" w:rsidRPr="00043271">
        <w:rPr>
          <w:rFonts w:ascii="Times New Roman" w:hAnsi="Times New Roman" w:cs="Times New Roman"/>
        </w:rPr>
        <w:t>图像，也可以求出重力加速度</w:t>
      </w:r>
      <w:r w:rsidR="00005530" w:rsidRPr="00463221">
        <w:rPr>
          <w:rFonts w:ascii="Times New Roman" w:hAnsi="Times New Roman" w:cs="Times New Roman"/>
          <w:i/>
        </w:rPr>
        <w:t>g</w:t>
      </w:r>
      <w:r w:rsidR="00005530" w:rsidRPr="00043271">
        <w:rPr>
          <w:rFonts w:ascii="Times New Roman" w:hAnsi="Times New Roman" w:cs="Times New Roman"/>
        </w:rPr>
        <w:t>。已知三位同学做出的</w:t>
      </w:r>
      <w:r w:rsidRPr="00463221">
        <w:rPr>
          <w:rFonts w:ascii="Times New Roman" w:hAnsi="Times New Roman" w:cs="Times New Roman" w:hint="eastAsia"/>
          <w:i/>
        </w:rPr>
        <w:t>T</w:t>
      </w:r>
      <w:r w:rsidRPr="00463221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-</w:t>
      </w:r>
      <w:r w:rsidRPr="00463221">
        <w:rPr>
          <w:rFonts w:ascii="Times New Roman" w:hAnsi="Times New Roman" w:cs="Times New Roman" w:hint="eastAsia"/>
          <w:i/>
        </w:rPr>
        <w:t>L</w:t>
      </w:r>
      <w:r w:rsidR="00005530" w:rsidRPr="00043271">
        <w:rPr>
          <w:rFonts w:ascii="Times New Roman" w:hAnsi="Times New Roman" w:cs="Times New Roman"/>
        </w:rPr>
        <w:t>图线的示意图如图</w:t>
      </w:r>
      <w:r w:rsidR="00005530" w:rsidRPr="00043271">
        <w:rPr>
          <w:rFonts w:ascii="Times New Roman" w:hAnsi="Times New Roman" w:cs="Times New Roman"/>
        </w:rPr>
        <w:t>3</w:t>
      </w:r>
      <w:r w:rsidR="00005530" w:rsidRPr="00043271">
        <w:rPr>
          <w:rFonts w:ascii="Times New Roman" w:hAnsi="Times New Roman" w:cs="Times New Roman"/>
        </w:rPr>
        <w:t>中的</w:t>
      </w:r>
      <w:r w:rsidRPr="00463221">
        <w:rPr>
          <w:rFonts w:ascii="Times New Roman" w:hAnsi="Times New Roman" w:cs="Times New Roman" w:hint="eastAsia"/>
          <w:i/>
        </w:rPr>
        <w:t>a</w:t>
      </w:r>
      <w:r w:rsidR="00005530" w:rsidRPr="00043271">
        <w:rPr>
          <w:rFonts w:ascii="Times New Roman" w:hAnsi="Times New Roman" w:cs="Times New Roman"/>
        </w:rPr>
        <w:t>、</w:t>
      </w:r>
      <w:r w:rsidRPr="00463221">
        <w:rPr>
          <w:rFonts w:ascii="Times New Roman" w:hAnsi="Times New Roman" w:cs="Times New Roman" w:hint="eastAsia"/>
          <w:i/>
        </w:rPr>
        <w:t>b</w:t>
      </w:r>
      <w:r w:rsidR="00005530" w:rsidRPr="00043271">
        <w:rPr>
          <w:rFonts w:ascii="Times New Roman" w:hAnsi="Times New Roman" w:cs="Times New Roman"/>
        </w:rPr>
        <w:t>、</w:t>
      </w:r>
      <w:r w:rsidRPr="00463221">
        <w:rPr>
          <w:rFonts w:ascii="Times New Roman" w:hAnsi="Times New Roman" w:cs="Times New Roman" w:hint="eastAsia"/>
          <w:i/>
        </w:rPr>
        <w:t>c</w:t>
      </w:r>
      <w:r w:rsidR="00005530" w:rsidRPr="00043271">
        <w:rPr>
          <w:rFonts w:ascii="Times New Roman" w:hAnsi="Times New Roman" w:cs="Times New Roman"/>
        </w:rPr>
        <w:t>所示，其中</w:t>
      </w:r>
      <w:r w:rsidRPr="00463221">
        <w:rPr>
          <w:rFonts w:ascii="Times New Roman" w:hAnsi="Times New Roman" w:cs="Times New Roman" w:hint="eastAsia"/>
          <w:i/>
        </w:rPr>
        <w:t>a</w:t>
      </w:r>
      <w:r w:rsidR="00005530" w:rsidRPr="00043271">
        <w:rPr>
          <w:rFonts w:ascii="Times New Roman" w:hAnsi="Times New Roman" w:cs="Times New Roman"/>
        </w:rPr>
        <w:t>和</w:t>
      </w:r>
      <w:r w:rsidRPr="00463221">
        <w:rPr>
          <w:rFonts w:ascii="Times New Roman" w:hAnsi="Times New Roman" w:cs="Times New Roman" w:hint="eastAsia"/>
          <w:i/>
        </w:rPr>
        <w:t>b</w:t>
      </w:r>
      <w:r w:rsidR="00005530" w:rsidRPr="00043271">
        <w:rPr>
          <w:rFonts w:ascii="Times New Roman" w:hAnsi="Times New Roman" w:cs="Times New Roman"/>
        </w:rPr>
        <w:t>平行，</w:t>
      </w:r>
      <w:r w:rsidRPr="00463221">
        <w:rPr>
          <w:rFonts w:ascii="Times New Roman" w:hAnsi="Times New Roman" w:cs="Times New Roman" w:hint="eastAsia"/>
          <w:i/>
        </w:rPr>
        <w:t>b</w:t>
      </w:r>
      <w:r w:rsidR="00005530" w:rsidRPr="00043271">
        <w:rPr>
          <w:rFonts w:ascii="Times New Roman" w:hAnsi="Times New Roman" w:cs="Times New Roman"/>
        </w:rPr>
        <w:t>和</w:t>
      </w:r>
      <w:r w:rsidRPr="00463221">
        <w:rPr>
          <w:rFonts w:ascii="Times New Roman" w:hAnsi="Times New Roman" w:cs="Times New Roman" w:hint="eastAsia"/>
          <w:i/>
        </w:rPr>
        <w:t>c</w:t>
      </w:r>
      <w:r w:rsidR="00005530" w:rsidRPr="00043271">
        <w:rPr>
          <w:rFonts w:ascii="Times New Roman" w:hAnsi="Times New Roman" w:cs="Times New Roman"/>
        </w:rPr>
        <w:t>都过原点，图线</w:t>
      </w:r>
      <w:r w:rsidRPr="00463221">
        <w:rPr>
          <w:rFonts w:ascii="Times New Roman" w:hAnsi="Times New Roman" w:cs="Times New Roman" w:hint="eastAsia"/>
          <w:i/>
        </w:rPr>
        <w:t>b</w:t>
      </w:r>
      <w:r w:rsidR="00005530" w:rsidRPr="00043271">
        <w:rPr>
          <w:rFonts w:ascii="Times New Roman" w:hAnsi="Times New Roman" w:cs="Times New Roman"/>
        </w:rPr>
        <w:t>对应的</w:t>
      </w:r>
      <w:r w:rsidR="00005530" w:rsidRPr="00463221">
        <w:rPr>
          <w:rFonts w:ascii="Times New Roman" w:hAnsi="Times New Roman" w:cs="Times New Roman"/>
          <w:i/>
        </w:rPr>
        <w:t>g</w:t>
      </w:r>
      <w:r w:rsidR="00005530" w:rsidRPr="00043271">
        <w:rPr>
          <w:rFonts w:ascii="Times New Roman" w:hAnsi="Times New Roman" w:cs="Times New Roman"/>
        </w:rPr>
        <w:t>值最接近当地重力加速度的值。则相对于图线</w:t>
      </w:r>
      <m:oMath>
        <m:r>
          <w:rPr>
            <w:rFonts w:ascii="Cambria Math" w:hAnsi="Cambria Math" w:cs="Times New Roman"/>
          </w:rPr>
          <m:t>b</m:t>
        </m:r>
      </m:oMath>
      <w:r w:rsidR="00005530" w:rsidRPr="00043271">
        <w:rPr>
          <w:rFonts w:ascii="Times New Roman" w:hAnsi="Times New Roman" w:cs="Times New Roman"/>
        </w:rPr>
        <w:t>，下列分析正确的是</w:t>
      </w:r>
      <w:r w:rsidR="00005530" w:rsidRPr="00043271">
        <w:rPr>
          <w:rFonts w:ascii="Times New Roman" w:hAnsi="Times New Roman" w:cs="Times New Roman"/>
        </w:rPr>
        <w:t>______(</w:t>
      </w:r>
      <w:r w:rsidR="00005530" w:rsidRPr="00043271">
        <w:rPr>
          <w:rFonts w:ascii="Times New Roman" w:hAnsi="Times New Roman" w:cs="Times New Roman"/>
        </w:rPr>
        <w:t>选填选项前的字母</w:t>
      </w:r>
      <w:r w:rsidR="00005530" w:rsidRPr="00043271">
        <w:rPr>
          <w:rFonts w:ascii="Times New Roman" w:hAnsi="Times New Roman" w:cs="Times New Roman"/>
        </w:rPr>
        <w:t>)</w:t>
      </w:r>
      <w:r w:rsidR="00005530" w:rsidRPr="00043271">
        <w:rPr>
          <w:rFonts w:ascii="Times New Roman" w:hAnsi="Times New Roman" w:cs="Times New Roman"/>
        </w:rPr>
        <w:t>。</w:t>
      </w:r>
    </w:p>
    <w:p w:rsidR="00005530" w:rsidRPr="00043271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A</w:t>
      </w:r>
      <w:r w:rsidRPr="00043271">
        <w:rPr>
          <w:rFonts w:ascii="Times New Roman" w:hAnsi="Times New Roman" w:cs="Times New Roman"/>
        </w:rPr>
        <w:t>．出现图线</w:t>
      </w:r>
      <w:r w:rsidR="0029562B" w:rsidRPr="00463221">
        <w:rPr>
          <w:rFonts w:ascii="Times New Roman" w:hAnsi="Times New Roman" w:cs="Times New Roman" w:hint="eastAsia"/>
          <w:i/>
        </w:rPr>
        <w:t>a</w:t>
      </w:r>
      <w:r w:rsidRPr="00043271">
        <w:rPr>
          <w:rFonts w:ascii="Times New Roman" w:hAnsi="Times New Roman" w:cs="Times New Roman"/>
        </w:rPr>
        <w:t>的原因可能是误将悬点到小球下端的距离记为摆长</w:t>
      </w:r>
      <w:r w:rsidR="0029562B" w:rsidRPr="00463221">
        <w:rPr>
          <w:rFonts w:ascii="Times New Roman" w:hAnsi="Times New Roman" w:cs="Times New Roman" w:hint="eastAsia"/>
          <w:i/>
        </w:rPr>
        <w:t>L</w:t>
      </w:r>
      <w:bookmarkStart w:id="1" w:name="_GoBack"/>
      <w:bookmarkEnd w:id="1"/>
    </w:p>
    <w:p w:rsidR="00005530" w:rsidRPr="00043271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B</w:t>
      </w:r>
      <w:r w:rsidRPr="00043271">
        <w:rPr>
          <w:rFonts w:ascii="Times New Roman" w:hAnsi="Times New Roman" w:cs="Times New Roman"/>
        </w:rPr>
        <w:t>．出现图线</w:t>
      </w:r>
      <w:r w:rsidR="0029562B" w:rsidRPr="00463221">
        <w:rPr>
          <w:rFonts w:ascii="Times New Roman" w:hAnsi="Times New Roman" w:cs="Times New Roman" w:hint="eastAsia"/>
          <w:i/>
        </w:rPr>
        <w:t>c</w:t>
      </w:r>
      <w:r w:rsidRPr="00043271">
        <w:rPr>
          <w:rFonts w:ascii="Times New Roman" w:hAnsi="Times New Roman" w:cs="Times New Roman"/>
        </w:rPr>
        <w:t>的原因可能是误将</w:t>
      </w:r>
      <w:r w:rsidRPr="00043271">
        <w:rPr>
          <w:rFonts w:ascii="Times New Roman" w:hAnsi="Times New Roman" w:cs="Times New Roman"/>
        </w:rPr>
        <w:t>49</w:t>
      </w:r>
      <w:r w:rsidRPr="00043271">
        <w:rPr>
          <w:rFonts w:ascii="Times New Roman" w:hAnsi="Times New Roman" w:cs="Times New Roman"/>
        </w:rPr>
        <w:t>次全振动记为</w:t>
      </w:r>
      <w:r w:rsidRPr="00043271">
        <w:rPr>
          <w:rFonts w:ascii="Times New Roman" w:hAnsi="Times New Roman" w:cs="Times New Roman"/>
        </w:rPr>
        <w:t>50</w:t>
      </w:r>
      <w:r w:rsidRPr="00043271">
        <w:rPr>
          <w:rFonts w:ascii="Times New Roman" w:hAnsi="Times New Roman" w:cs="Times New Roman"/>
        </w:rPr>
        <w:t>次</w:t>
      </w:r>
    </w:p>
    <w:p w:rsidR="00005530" w:rsidRPr="00043271" w:rsidRDefault="00005530" w:rsidP="00005530">
      <w:pPr>
        <w:ind w:firstLine="420"/>
        <w:rPr>
          <w:rFonts w:ascii="Times New Roman" w:hAnsi="Times New Roman" w:cs="Times New Roman"/>
        </w:rPr>
      </w:pPr>
      <w:r w:rsidRPr="00043271">
        <w:rPr>
          <w:rFonts w:ascii="Times New Roman" w:hAnsi="Times New Roman" w:cs="Times New Roman"/>
        </w:rPr>
        <w:t>C</w:t>
      </w:r>
      <w:r w:rsidRPr="00043271">
        <w:rPr>
          <w:rFonts w:ascii="Times New Roman" w:hAnsi="Times New Roman" w:cs="Times New Roman"/>
        </w:rPr>
        <w:t>．图线</w:t>
      </w:r>
      <w:r w:rsidR="0029562B" w:rsidRPr="00463221">
        <w:rPr>
          <w:rFonts w:ascii="Times New Roman" w:hAnsi="Times New Roman" w:cs="Times New Roman" w:hint="eastAsia"/>
          <w:i/>
        </w:rPr>
        <w:t>c</w:t>
      </w:r>
      <w:r w:rsidRPr="00043271">
        <w:rPr>
          <w:rFonts w:ascii="Times New Roman" w:hAnsi="Times New Roman" w:cs="Times New Roman"/>
        </w:rPr>
        <w:t>对应的</w:t>
      </w:r>
      <w:r w:rsidRPr="00463221">
        <w:rPr>
          <w:rFonts w:ascii="Times New Roman" w:hAnsi="Times New Roman" w:cs="Times New Roman"/>
          <w:i/>
        </w:rPr>
        <w:t>g</w:t>
      </w:r>
      <w:r w:rsidRPr="00043271">
        <w:rPr>
          <w:rFonts w:ascii="Times New Roman" w:hAnsi="Times New Roman" w:cs="Times New Roman"/>
        </w:rPr>
        <w:t>值小于图线</w:t>
      </w:r>
      <w:r w:rsidR="0029562B" w:rsidRPr="00463221">
        <w:rPr>
          <w:rFonts w:ascii="Times New Roman" w:hAnsi="Times New Roman" w:cs="Times New Roman" w:hint="eastAsia"/>
          <w:i/>
        </w:rPr>
        <w:t>b</w:t>
      </w:r>
      <w:r w:rsidRPr="00043271">
        <w:rPr>
          <w:rFonts w:ascii="Times New Roman" w:hAnsi="Times New Roman" w:cs="Times New Roman"/>
        </w:rPr>
        <w:t>对应的</w:t>
      </w:r>
      <w:r w:rsidRPr="00463221">
        <w:rPr>
          <w:rFonts w:ascii="Times New Roman" w:hAnsi="Times New Roman" w:cs="Times New Roman"/>
          <w:i/>
        </w:rPr>
        <w:t>g</w:t>
      </w:r>
      <w:r w:rsidRPr="00043271">
        <w:rPr>
          <w:rFonts w:ascii="Times New Roman" w:hAnsi="Times New Roman" w:cs="Times New Roman"/>
        </w:rPr>
        <w:t>值</w:t>
      </w:r>
    </w:p>
    <w:sectPr w:rsidR="00005530" w:rsidRPr="00043271" w:rsidSect="0046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41" w:rsidRDefault="00FC6041" w:rsidP="009D3681">
      <w:r>
        <w:separator/>
      </w:r>
    </w:p>
  </w:endnote>
  <w:endnote w:type="continuationSeparator" w:id="0">
    <w:p w:rsidR="00FC6041" w:rsidRDefault="00FC6041" w:rsidP="009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41" w:rsidRDefault="00FC6041" w:rsidP="009D3681">
      <w:r>
        <w:separator/>
      </w:r>
    </w:p>
  </w:footnote>
  <w:footnote w:type="continuationSeparator" w:id="0">
    <w:p w:rsidR="00FC6041" w:rsidRDefault="00FC6041" w:rsidP="009D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82C"/>
    <w:rsid w:val="00005530"/>
    <w:rsid w:val="00035EBE"/>
    <w:rsid w:val="00050D89"/>
    <w:rsid w:val="001731DF"/>
    <w:rsid w:val="002174A2"/>
    <w:rsid w:val="00242CC9"/>
    <w:rsid w:val="00270F78"/>
    <w:rsid w:val="0029562B"/>
    <w:rsid w:val="002D4FEF"/>
    <w:rsid w:val="00330287"/>
    <w:rsid w:val="00343253"/>
    <w:rsid w:val="003764BE"/>
    <w:rsid w:val="00393F62"/>
    <w:rsid w:val="00396C06"/>
    <w:rsid w:val="003A599C"/>
    <w:rsid w:val="003C58FC"/>
    <w:rsid w:val="00403CC4"/>
    <w:rsid w:val="00405B9E"/>
    <w:rsid w:val="00463221"/>
    <w:rsid w:val="00463B8B"/>
    <w:rsid w:val="004A5415"/>
    <w:rsid w:val="004D7329"/>
    <w:rsid w:val="005B3BF0"/>
    <w:rsid w:val="005C5CEB"/>
    <w:rsid w:val="005F5EEC"/>
    <w:rsid w:val="0060247D"/>
    <w:rsid w:val="00646C7E"/>
    <w:rsid w:val="0068205F"/>
    <w:rsid w:val="006B6373"/>
    <w:rsid w:val="006D4F06"/>
    <w:rsid w:val="00710E82"/>
    <w:rsid w:val="00805C4E"/>
    <w:rsid w:val="0082632D"/>
    <w:rsid w:val="00855568"/>
    <w:rsid w:val="008B3CD2"/>
    <w:rsid w:val="009758E9"/>
    <w:rsid w:val="009D3681"/>
    <w:rsid w:val="00A4482C"/>
    <w:rsid w:val="00B33895"/>
    <w:rsid w:val="00B73191"/>
    <w:rsid w:val="00B84809"/>
    <w:rsid w:val="00C17DBE"/>
    <w:rsid w:val="00C4147C"/>
    <w:rsid w:val="00CB30F2"/>
    <w:rsid w:val="00CB6028"/>
    <w:rsid w:val="00D0284C"/>
    <w:rsid w:val="00D151D0"/>
    <w:rsid w:val="00D3355E"/>
    <w:rsid w:val="00DB65E5"/>
    <w:rsid w:val="00EA6ED8"/>
    <w:rsid w:val="00F12A74"/>
    <w:rsid w:val="00F40ADC"/>
    <w:rsid w:val="00F42E70"/>
    <w:rsid w:val="00F90636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DB65E5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DB65E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65E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5E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368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3681"/>
    <w:rPr>
      <w:sz w:val="18"/>
      <w:szCs w:val="18"/>
    </w:rPr>
  </w:style>
  <w:style w:type="paragraph" w:styleId="a7">
    <w:name w:val="Normal (Web)"/>
    <w:basedOn w:val="a"/>
    <w:uiPriority w:val="99"/>
    <w:unhideWhenUsed/>
    <w:rsid w:val="009D3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0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956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DB65E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B65E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65E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microsoft.com/office/2007/relationships/hdphoto" Target="media/hdphoto1.wdp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11</cp:revision>
  <dcterms:created xsi:type="dcterms:W3CDTF">2020-03-01T09:49:00Z</dcterms:created>
  <dcterms:modified xsi:type="dcterms:W3CDTF">2020-03-21T14:55:00Z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