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8"/>
          <w:tab w:val="center" w:pos="4213"/>
        </w:tabs>
        <w:spacing w:line="360" w:lineRule="auto"/>
        <w:jc w:val="center"/>
        <w:rPr>
          <w:rFonts w:hint="default"/>
          <w:b/>
          <w:sz w:val="28"/>
          <w:lang w:val="en-US"/>
        </w:rPr>
      </w:pPr>
      <w:r>
        <w:rPr>
          <w:rFonts w:hint="eastAsia"/>
          <w:b/>
          <w:sz w:val="24"/>
        </w:rPr>
        <w:t>课题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从身边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4"/>
          <w:lang w:val="en-US" w:eastAsia="zh-CN"/>
        </w:rPr>
        <w:t>中看流通</w:t>
      </w:r>
      <w:r>
        <w:rPr>
          <w:rFonts w:hint="eastAsia" w:ascii="黑体" w:hAnsi="黑体" w:eastAsia="黑体" w:cs="黑体"/>
          <w:b/>
          <w:sz w:val="24"/>
        </w:rPr>
        <w:t>——学习任务单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</w:rPr>
        <w:t>.</w:t>
      </w:r>
      <w:r>
        <w:rPr>
          <w:rFonts w:hint="eastAsia" w:ascii="宋体" w:hAnsi="宋体" w:eastAsia="宋体" w:cs="宋体"/>
        </w:rPr>
        <w:t>结合统计图表分析和生活感受，比较五种交通运输方式的特点。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.</w:t>
      </w:r>
      <w:r>
        <w:rPr>
          <w:rFonts w:hint="eastAsia" w:ascii="宋体" w:hAnsi="宋体" w:eastAsia="宋体" w:cs="宋体"/>
        </w:rPr>
        <w:t>依据具体的运输对象和运输任务，选择正确定的交通运输方式。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Cs w:val="21"/>
        </w:rPr>
        <w:t>.</w:t>
      </w:r>
      <w:r>
        <w:rPr>
          <w:rFonts w:hint="eastAsia" w:ascii="宋体" w:hAnsi="宋体" w:eastAsia="宋体" w:cs="宋体"/>
        </w:rPr>
        <w:t>依据具体区域交通分布图及其相关信息，归纳交通运输布局的特点，并从区位分析角度说明其原因。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依据具体区域</w:t>
      </w:r>
      <w:r>
        <w:rPr>
          <w:rFonts w:hint="eastAsia" w:ascii="宋体" w:hAnsi="宋体" w:eastAsia="宋体" w:cs="宋体"/>
          <w:lang w:val="en-US" w:eastAsia="zh-CN"/>
        </w:rPr>
        <w:t>分析交通运输对区域发展影响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【学法指导】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1.说出各种交通方式的特点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.为运输任务选择适当的交通运输方式。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3.从中国的铁路分布图中说出交通运输的布局特点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4.思考交通运输业发展对区域的影响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【任务一】为下列运输任务选择适当的交通运输方式。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A.宝钢从澳大利亚运进20万吨铁矿石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</w:rPr>
        <w:t>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B.从大庆输送原油到大连炼油厂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</w:rPr>
        <w:t>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C.中国向日本运送救灾药品和地震救援队（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D.从伊春（东北林区）运输木材到北京  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E.从海南运输新鲜蔬菜、瓜果到北京    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F.从澳大利亚运送1吨大龙虾到北京    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G.从密云县城运输家具到密云某度假村  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H.从杭州运2万吨化肥到扬州          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K.从山西大同运2万吨电煤到广州      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L.美国硅谷向北京中关村发送某芯片产品（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【任务二】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/>
          <w:bCs/>
          <w:szCs w:val="21"/>
        </w:rPr>
      </w:pPr>
      <w:r>
        <w:rPr>
          <w:rFonts w:ascii="宋体" w:hAnsi="宋体"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45085</wp:posOffset>
                </wp:positionV>
                <wp:extent cx="1873885" cy="2049145"/>
                <wp:effectExtent l="0" t="0" r="635" b="0"/>
                <wp:wrapSquare wrapText="bothSides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2049145"/>
                          <a:chOff x="7305" y="9325"/>
                          <a:chExt cx="2771" cy="3227"/>
                        </a:xfrm>
                      </wpg:grpSpPr>
                      <pic:pic xmlns:pic="http://schemas.openxmlformats.org/drawingml/2006/picture">
                        <pic:nvPicPr>
                          <pic:cNvPr id="28" name="图片 3" descr="38-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5" y="9325"/>
                            <a:ext cx="2771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文本框 29"/>
                        <wps:cNvSpPr txBox="1"/>
                        <wps:spPr>
                          <a:xfrm>
                            <a:off x="8100" y="12084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eastAsia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</w:rPr>
                                <w:t>图</w:t>
                              </w:r>
                              <w:r>
                                <w:rPr>
                                  <w:rFonts w:hint="eastAsia" w:ascii="黑体" w:eastAsia="黑体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9.65pt;margin-top:3.55pt;height:161.35pt;width:147.55pt;mso-wrap-distance-bottom:0pt;mso-wrap-distance-left:9pt;mso-wrap-distance-right:9pt;mso-wrap-distance-top:0pt;z-index:251661312;mso-width-relative:page;mso-height-relative:page;" coordorigin="7305,9325" coordsize="2771,3227" o:gfxdata="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">
                <o:lock v:ext="edit" aspectratio="f"/>
                <v:shape id="图片 3" o:spid="_x0000_s1026" o:spt="75" alt="38-2" type="#_x0000_t75" style="position:absolute;left:7305;top:9325;height:2808;width:2771;" filled="f" o:preferrelative="t" stroked="f" coordsize="21600,21600" o:gfxdata="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jVnPK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gain="69719f" blacklevel="0f" o:title=""/>
                  <o:lock v:ext="edit" aspectratio="t"/>
                </v:shape>
                <v:shape id="_x0000_s1026" o:spid="_x0000_s1026" o:spt="202" type="#_x0000_t202" style="position:absolute;left:8100;top:12084;height:468;width:108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eastAsia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eastAsia="黑体"/>
                          </w:rPr>
                          <w:t>图</w:t>
                        </w:r>
                        <w:r>
                          <w:rPr>
                            <w:rFonts w:hint="eastAsia" w:ascii="黑体" w:eastAsia="黑体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>1、</w:t>
      </w:r>
      <w:r>
        <w:rPr>
          <w:rFonts w:hint="eastAsia" w:ascii="宋体" w:hAnsi="宋体"/>
          <w:color w:val="000000"/>
        </w:rPr>
        <w:t>读“四种交通运输方式运费与运距相关示意图”（图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），回答下列各题。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1）</w:t>
      </w:r>
      <w:r>
        <w:rPr>
          <w:rFonts w:hint="eastAsia" w:ascii="宋体" w:hAnsi="宋体"/>
          <w:color w:val="000000"/>
        </w:rPr>
        <w:t>运距小于</w:t>
      </w:r>
      <w:r>
        <w:rPr>
          <w:rFonts w:ascii="宋体" w:hAnsi="宋体"/>
          <w:color w:val="000000"/>
        </w:rPr>
        <w:t>80</w:t>
      </w:r>
      <w:r>
        <w:rPr>
          <w:rFonts w:hint="eastAsia" w:ascii="宋体" w:hAnsi="宋体"/>
          <w:color w:val="000000"/>
        </w:rPr>
        <w:t>千米时，最廉价的运输方式是</w:t>
      </w:r>
      <w:r>
        <w:rPr>
          <w:rFonts w:ascii="宋体" w:hAnsi="宋体"/>
          <w:color w:val="000000"/>
        </w:rPr>
        <w:t>________</w:t>
      </w:r>
      <w:r>
        <w:rPr>
          <w:rFonts w:hint="eastAsia" w:ascii="宋体" w:hAnsi="宋体"/>
          <w:color w:val="000000"/>
        </w:rPr>
        <w:t>，其重要的优点是</w:t>
      </w:r>
      <w:r>
        <w:rPr>
          <w:rFonts w:ascii="宋体" w:hAnsi="宋体"/>
          <w:color w:val="000000"/>
        </w:rPr>
        <w:t>_________</w:t>
      </w:r>
      <w:r>
        <w:rPr>
          <w:rFonts w:hint="eastAsia" w:ascii="宋体" w:hAnsi="宋体"/>
          <w:color w:val="000000"/>
        </w:rPr>
        <w:t>性强。（门到门，点到点）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2）</w:t>
      </w:r>
      <w:r>
        <w:rPr>
          <w:rFonts w:hint="eastAsia" w:ascii="宋体" w:hAnsi="宋体"/>
          <w:color w:val="000000"/>
        </w:rPr>
        <w:t>运距在</w:t>
      </w:r>
      <w:r>
        <w:rPr>
          <w:rFonts w:ascii="宋体" w:hAnsi="宋体"/>
          <w:color w:val="000000"/>
        </w:rPr>
        <w:t>80</w:t>
      </w:r>
      <w:r>
        <w:rPr>
          <w:rFonts w:hint="eastAsia" w:ascii="宋体" w:hAnsi="宋体"/>
          <w:color w:val="000000"/>
        </w:rPr>
        <w:t>千米</w:t>
      </w:r>
      <w:r>
        <w:rPr>
          <w:rFonts w:ascii="宋体" w:hAnsi="宋体"/>
          <w:color w:val="000000"/>
        </w:rPr>
        <w:t>-550</w:t>
      </w:r>
      <w:r>
        <w:rPr>
          <w:rFonts w:hint="eastAsia" w:ascii="宋体" w:hAnsi="宋体"/>
          <w:color w:val="000000"/>
        </w:rPr>
        <w:t>千米范围内，最廉价的运输方式是</w:t>
      </w:r>
      <w:r>
        <w:rPr>
          <w:rFonts w:ascii="宋体" w:hAnsi="宋体"/>
          <w:color w:val="000000"/>
        </w:rPr>
        <w:t>_______</w:t>
      </w:r>
      <w:r>
        <w:rPr>
          <w:rFonts w:hint="eastAsia" w:ascii="宋体" w:hAnsi="宋体"/>
          <w:color w:val="000000"/>
        </w:rPr>
        <w:t>。其主要优点是</w:t>
      </w:r>
      <w:r>
        <w:rPr>
          <w:rFonts w:hint="eastAsia" w:ascii="宋体" w:hAnsi="宋体"/>
          <w:color w:val="000000"/>
          <w:u w:val="single"/>
        </w:rPr>
        <w:t xml:space="preserve">       </w:t>
      </w:r>
      <w:r>
        <w:rPr>
          <w:rFonts w:hint="eastAsia" w:ascii="宋体" w:hAnsi="宋体"/>
          <w:color w:val="000000"/>
        </w:rPr>
        <w:t>性好。（受自然因素影响小）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hint="eastAsia" w:ascii="宋体" w:hAnsi="宋体"/>
          <w:color w:val="000000"/>
        </w:rPr>
        <w:t>运距大于</w:t>
      </w:r>
      <w:r>
        <w:rPr>
          <w:rFonts w:ascii="宋体" w:hAnsi="宋体"/>
          <w:color w:val="000000"/>
        </w:rPr>
        <w:t>550</w:t>
      </w:r>
      <w:r>
        <w:rPr>
          <w:rFonts w:hint="eastAsia" w:ascii="宋体" w:hAnsi="宋体"/>
          <w:color w:val="000000"/>
        </w:rPr>
        <w:t>千米时，最廉价的运输方式是</w:t>
      </w:r>
      <w:r>
        <w:rPr>
          <w:rFonts w:ascii="宋体" w:hAnsi="宋体"/>
          <w:color w:val="000000"/>
        </w:rPr>
        <w:t>______</w:t>
      </w:r>
      <w:r>
        <w:rPr>
          <w:rFonts w:hint="eastAsia" w:ascii="宋体" w:hAnsi="宋体"/>
          <w:color w:val="000000"/>
        </w:rPr>
        <w:t>。</w:t>
      </w:r>
      <w:r>
        <w:rPr>
          <w:rFonts w:hint="eastAsia" w:ascii="宋体" w:hAnsi="宋体"/>
          <w:bCs/>
          <w:color w:val="000000"/>
        </w:rPr>
        <w:t>它的缺点是______性和______性都差。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4）</w:t>
      </w:r>
      <w:r>
        <w:rPr>
          <w:rFonts w:hint="eastAsia" w:ascii="宋体" w:hAnsi="宋体"/>
          <w:color w:val="000000"/>
        </w:rPr>
        <w:t>在不同距离范围内，运费均昂贵的是</w:t>
      </w:r>
      <w:r>
        <w:rPr>
          <w:rFonts w:ascii="宋体" w:hAnsi="宋体"/>
          <w:color w:val="000000"/>
        </w:rPr>
        <w:t>_____</w:t>
      </w:r>
      <w:r>
        <w:rPr>
          <w:rFonts w:hint="eastAsia" w:ascii="宋体" w:hAnsi="宋体"/>
          <w:color w:val="000000"/>
        </w:rPr>
        <w:t>。适合它运送的货物具有时效</w:t>
      </w:r>
      <w:r>
        <w:rPr>
          <w:rFonts w:ascii="宋体" w:hAnsi="宋体"/>
          <w:color w:val="000000"/>
        </w:rPr>
        <w:t>______</w:t>
      </w:r>
      <w:r>
        <w:rPr>
          <w:rFonts w:hint="eastAsia" w:ascii="宋体" w:hAnsi="宋体"/>
          <w:color w:val="000000"/>
        </w:rPr>
        <w:t>、重量</w:t>
      </w:r>
      <w:r>
        <w:rPr>
          <w:rFonts w:ascii="宋体" w:hAnsi="宋体"/>
          <w:color w:val="000000"/>
        </w:rPr>
        <w:t>______</w:t>
      </w:r>
      <w:r>
        <w:rPr>
          <w:rFonts w:hint="eastAsia" w:ascii="宋体" w:hAnsi="宋体"/>
          <w:color w:val="000000"/>
        </w:rPr>
        <w:t>、价值</w:t>
      </w:r>
      <w:r>
        <w:rPr>
          <w:rFonts w:ascii="宋体" w:hAnsi="宋体"/>
          <w:color w:val="000000"/>
        </w:rPr>
        <w:t>______</w:t>
      </w:r>
      <w:r>
        <w:rPr>
          <w:rFonts w:hint="eastAsia" w:ascii="宋体" w:hAnsi="宋体"/>
          <w:color w:val="000000"/>
        </w:rPr>
        <w:t>、体积</w:t>
      </w:r>
      <w:r>
        <w:rPr>
          <w:rFonts w:ascii="宋体" w:hAnsi="宋体"/>
          <w:color w:val="000000"/>
        </w:rPr>
        <w:t>______</w:t>
      </w:r>
      <w:r>
        <w:rPr>
          <w:rFonts w:hint="eastAsia" w:ascii="宋体" w:hAnsi="宋体"/>
          <w:color w:val="000000"/>
        </w:rPr>
        <w:t xml:space="preserve">等特点。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5）</w:t>
      </w:r>
      <w:r>
        <w:rPr>
          <w:rFonts w:hint="eastAsia" w:ascii="宋体" w:hAnsi="宋体"/>
          <w:color w:val="000000"/>
        </w:rPr>
        <w:t>运费随距离变化而变化最显著的是</w:t>
      </w:r>
      <w:r>
        <w:rPr>
          <w:rFonts w:ascii="宋体" w:hAnsi="宋体"/>
          <w:color w:val="000000"/>
        </w:rPr>
        <w:t>_____</w:t>
      </w:r>
      <w:r>
        <w:rPr>
          <w:rFonts w:hint="eastAsia" w:ascii="宋体" w:hAnsi="宋体"/>
          <w:color w:val="000000"/>
          <w:lang w:eastAsia="zh-CN"/>
        </w:rPr>
        <w:t>。</w:t>
      </w:r>
      <w:r>
        <w:rPr>
          <w:rFonts w:hint="eastAsia" w:ascii="宋体" w:hAnsi="宋体"/>
          <w:color w:val="000000"/>
        </w:rPr>
        <w:t>它最适合</w:t>
      </w:r>
      <w:r>
        <w:rPr>
          <w:rFonts w:ascii="宋体" w:hAnsi="宋体"/>
          <w:color w:val="000000"/>
        </w:rPr>
        <w:t>____</w:t>
      </w:r>
      <w:r>
        <w:rPr>
          <w:rFonts w:hint="eastAsia" w:ascii="宋体" w:hAnsi="宋体"/>
          <w:color w:val="000000"/>
        </w:rPr>
        <w:t>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113030</wp:posOffset>
                </wp:positionV>
                <wp:extent cx="1485900" cy="1287780"/>
                <wp:effectExtent l="0" t="0" r="7620" b="0"/>
                <wp:wrapSquare wrapText="bothSides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87780"/>
                          <a:chOff x="7331" y="1517"/>
                          <a:chExt cx="2340" cy="2028"/>
                        </a:xfrm>
                      </wpg:grpSpPr>
                      <pic:pic xmlns:pic="http://schemas.openxmlformats.org/drawingml/2006/picture">
                        <pic:nvPicPr>
                          <pic:cNvPr id="33" name="图片 6" descr="yy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31" y="1517"/>
                            <a:ext cx="234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文本框 34"/>
                        <wps:cNvSpPr txBox="1"/>
                        <wps:spPr>
                          <a:xfrm>
                            <a:off x="8051" y="3233"/>
                            <a:ext cx="12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图</w:t>
                              </w:r>
                              <w:r>
                                <w:rPr>
                                  <w:rFonts w:hint="eastAsia" w:ascii="楷体_GB2312" w:eastAsia="楷体_GB2312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91440" tIns="0" rIns="9144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4.1pt;margin-top:8.9pt;height:101.4pt;width:117pt;mso-wrap-distance-bottom:0pt;mso-wrap-distance-left:9pt;mso-wrap-distance-right:9pt;mso-wrap-distance-top:0pt;z-index:251660288;mso-width-relative:page;mso-height-relative:page;" coordorigin="7331,1517" coordsize="2340,2028" o:gfxdata="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">
                <o:lock v:ext="edit" aspectratio="f"/>
                <v:shape id="图片 6" o:spid="_x0000_s1026" o:spt="75" alt="yy" type="#_x0000_t75" style="position:absolute;left:7331;top:1517;height:1942;width:2340;" filled="f" o:preferrelative="t" stroked="f" coordsize="21600,21600" o:gfxdata="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1TZ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8051;top:3233;height:312;width:1260;" filled="f" stroked="f" coordsize="21600,21600" o:gfxdata="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+yq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楷体_GB2312" w:eastAsia="楷体_GB2312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图</w:t>
                        </w:r>
                        <w:r>
                          <w:rPr>
                            <w:rFonts w:hint="eastAsia" w:ascii="楷体_GB2312" w:eastAsia="楷体_GB2312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adjustRightInd w:val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读图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 xml:space="preserve">，比较主要运输方式的运量和速度的特点，图中数字所代表的运输方式为 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A．①水运、②铁路、③空运、④公路 </w:t>
      </w:r>
      <w:r>
        <w:rPr>
          <w:rFonts w:hint="eastAsia" w:ascii="宋体" w:hAnsi="宋体"/>
          <w:color w:val="000000"/>
          <w:szCs w:val="21"/>
        </w:rPr>
        <w:tab/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B．①公路、②铁路、③空运、④水运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C．①铁路、②水运、③空运、④公路 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D．①公路、②水运、③空运、④铁路</w:t>
      </w:r>
    </w:p>
    <w:p>
      <w:pPr>
        <w:rPr>
          <w:rFonts w:hint="eastAsia" w:ascii="宋体" w:hAnsi="宋体"/>
          <w:bCs/>
          <w:szCs w:val="21"/>
          <w:lang w:val="en-US" w:eastAsia="zh-CN"/>
        </w:rPr>
      </w:pP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3、</w:t>
      </w:r>
      <w:r>
        <w:rPr>
          <w:rFonts w:hint="eastAsia" w:ascii="宋体" w:hAnsi="宋体"/>
          <w:bCs/>
          <w:szCs w:val="21"/>
        </w:rPr>
        <w:t>比较主要运输方式，用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最优，优，中，差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来形容各种运输方式的特点，概括各种方式适宜承担的运输任务特点。</w:t>
      </w:r>
    </w:p>
    <w:tbl>
      <w:tblPr>
        <w:tblStyle w:val="5"/>
        <w:tblW w:w="75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16"/>
        <w:gridCol w:w="816"/>
        <w:gridCol w:w="816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运输方式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pct10" w:color="auto" w:fill="FFFFFF"/>
              </w:rPr>
              <w:t>运输方式的特点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pct10" w:color="auto" w:fill="FFFFFF"/>
              </w:rPr>
              <w:t>适宜的运输任务特点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运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运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运价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/>
                <w:bCs/>
                <w:szCs w:val="21"/>
              </w:rPr>
              <w:t>路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铁</w:t>
            </w:r>
            <w:r>
              <w:rPr>
                <w:rFonts w:hint="eastAsia" w:ascii="宋体" w:hAnsi="宋体"/>
                <w:bCs/>
                <w:szCs w:val="21"/>
              </w:rPr>
              <w:t>路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水运（海运）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航空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管道</w:t>
            </w:r>
          </w:p>
        </w:tc>
        <w:tc>
          <w:tcPr>
            <w:tcW w:w="58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20955</wp:posOffset>
            </wp:positionV>
            <wp:extent cx="2097405" cy="1805940"/>
            <wp:effectExtent l="0" t="0" r="5715" b="7620"/>
            <wp:wrapSquare wrapText="bothSides"/>
            <wp:docPr id="101378" name="图片 3" descr="text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8" name="图片 3" descr="textimage55.jpeg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 contras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【任务三】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1、读四川交通图，比较其东、西部交通运输的分布特点。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2、读图尝试说出导致这种分布状况的主要原因。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  <w:lang w:val="en-US" w:eastAsia="zh-CN"/>
        </w:rPr>
        <w:t>四</w:t>
      </w:r>
      <w:r>
        <w:rPr>
          <w:rFonts w:ascii="Times New Roman" w:hAnsi="Times New Roman" w:eastAsia="宋体" w:cs="Times New Roma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建设中的川藏铁路东起四川省成都市，途经雅安、昌都、林芝等地，最终抵达西藏自治区首府拉萨市。全线运营长度约1900km，累计爬升高度达16000 m。铁路经过四川盆地、横断山区、青藏高原等地形区，所经区域地形条件极其复杂，堪称“最具挑战的铁路工程”。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川藏铁路从建国初期就开始勘察，但直到2014年才投入建设。川藏铁路建成后，成都至拉萨的运行时间有望从目前的48小时缩短至13小时。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drawing>
          <wp:inline distT="0" distB="0" distL="114300" distR="114300">
            <wp:extent cx="4435475" cy="1513205"/>
            <wp:effectExtent l="0" t="0" r="14605" b="10795"/>
            <wp:docPr id="3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</w:rPr>
        <w:t>、从自然地理环境的角度，说出川藏铁路修建过程中面临的主要挑战。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</w:rPr>
        <w:t xml:space="preserve">、与初期勘察时相比，简述目前修建川藏铁路的有利条件。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、说出铁路建成后对西藏带来的有利影响。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108BE"/>
    <w:rsid w:val="00187587"/>
    <w:rsid w:val="001B50D4"/>
    <w:rsid w:val="00207520"/>
    <w:rsid w:val="0026782F"/>
    <w:rsid w:val="003243FE"/>
    <w:rsid w:val="003625BE"/>
    <w:rsid w:val="003B450C"/>
    <w:rsid w:val="00451805"/>
    <w:rsid w:val="004C777C"/>
    <w:rsid w:val="005536B7"/>
    <w:rsid w:val="005F3923"/>
    <w:rsid w:val="006172E6"/>
    <w:rsid w:val="00621289"/>
    <w:rsid w:val="007124C2"/>
    <w:rsid w:val="00737F23"/>
    <w:rsid w:val="00772888"/>
    <w:rsid w:val="007821A7"/>
    <w:rsid w:val="007C0EEA"/>
    <w:rsid w:val="007E764F"/>
    <w:rsid w:val="00834ADA"/>
    <w:rsid w:val="00881B3C"/>
    <w:rsid w:val="00901D81"/>
    <w:rsid w:val="009E0A90"/>
    <w:rsid w:val="009E7C02"/>
    <w:rsid w:val="00A06C5A"/>
    <w:rsid w:val="00A344EE"/>
    <w:rsid w:val="00B73CDC"/>
    <w:rsid w:val="00C627AC"/>
    <w:rsid w:val="00CA7074"/>
    <w:rsid w:val="00CC4C3D"/>
    <w:rsid w:val="00DE3B2C"/>
    <w:rsid w:val="00E03AA3"/>
    <w:rsid w:val="00F573C9"/>
    <w:rsid w:val="00FB0D94"/>
    <w:rsid w:val="00FC631C"/>
    <w:rsid w:val="084E114D"/>
    <w:rsid w:val="16575D85"/>
    <w:rsid w:val="1664539A"/>
    <w:rsid w:val="1E97214A"/>
    <w:rsid w:val="24731691"/>
    <w:rsid w:val="2BDB40A6"/>
    <w:rsid w:val="31052891"/>
    <w:rsid w:val="3957163E"/>
    <w:rsid w:val="44EA4F7C"/>
    <w:rsid w:val="46784B67"/>
    <w:rsid w:val="490F57F9"/>
    <w:rsid w:val="4F880A46"/>
    <w:rsid w:val="523754E1"/>
    <w:rsid w:val="667D5FAE"/>
    <w:rsid w:val="7A7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Lines>4</Lines>
  <Paragraphs>1</Paragraphs>
  <TotalTime>1</TotalTime>
  <ScaleCrop>false</ScaleCrop>
  <LinksUpToDate>false</LinksUpToDate>
  <CharactersWithSpaces>588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zrh</cp:lastModifiedBy>
  <dcterms:modified xsi:type="dcterms:W3CDTF">2020-03-22T06:04:13Z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